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D6" w:rsidRDefault="003C0E95" w:rsidP="00A41ED6">
      <w:pPr>
        <w:spacing w:after="0"/>
        <w:rPr>
          <w:b/>
        </w:rPr>
      </w:pPr>
      <w:r>
        <w:rPr>
          <w:b/>
        </w:rPr>
        <w:t xml:space="preserve">Verken het model – Opdracht 1: </w:t>
      </w:r>
      <w:r w:rsidR="00A41ED6">
        <w:rPr>
          <w:b/>
        </w:rPr>
        <w:t>Elementen van het</w:t>
      </w:r>
      <w:r w:rsidR="00CB0EC5">
        <w:rPr>
          <w:b/>
        </w:rPr>
        <w:t xml:space="preserve"> model ‘Talent in ontwikkeling’</w:t>
      </w:r>
    </w:p>
    <w:p w:rsidR="00A41ED6" w:rsidRDefault="00A41ED6" w:rsidP="00A41ED6">
      <w:pPr>
        <w:spacing w:after="0"/>
        <w:rPr>
          <w:b/>
        </w:rPr>
      </w:pPr>
    </w:p>
    <w:p w:rsidR="00A41ED6" w:rsidRPr="00883F92" w:rsidRDefault="00A41ED6" w:rsidP="00A41ED6">
      <w:pPr>
        <w:spacing w:after="0"/>
      </w:pPr>
      <w:r>
        <w:t xml:space="preserve">Schrijf </w:t>
      </w:r>
      <w:r w:rsidRPr="00883F92">
        <w:t>onde</w:t>
      </w:r>
      <w:r>
        <w:t>r elk element van het model wat er mee wordt bedoeld en geef enkele voorbeelden.</w:t>
      </w:r>
    </w:p>
    <w:p w:rsidR="00A41ED6" w:rsidRDefault="00A41ED6" w:rsidP="00A41ED6">
      <w:pPr>
        <w:spacing w:after="0"/>
        <w:rPr>
          <w:b/>
        </w:rPr>
      </w:pPr>
    </w:p>
    <w:p w:rsidR="00A41ED6" w:rsidRPr="00883F92" w:rsidRDefault="00A41ED6" w:rsidP="00A41ED6">
      <w:pPr>
        <w:spacing w:after="0"/>
        <w:rPr>
          <w:b/>
        </w:rPr>
      </w:pPr>
      <w:r>
        <w:rPr>
          <w:noProof/>
        </w:rPr>
        <w:drawing>
          <wp:inline distT="0" distB="0" distL="0" distR="0" wp14:anchorId="0A881338" wp14:editId="2155EFB0">
            <wp:extent cx="5314950" cy="483235"/>
            <wp:effectExtent l="0" t="0" r="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483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836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8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2135"/>
        <w:gridCol w:w="2054"/>
        <w:gridCol w:w="2054"/>
        <w:gridCol w:w="2119"/>
      </w:tblGrid>
      <w:tr w:rsidR="00A41ED6" w:rsidTr="00CE3DB8">
        <w:trPr>
          <w:trHeight w:val="68"/>
        </w:trPr>
        <w:tc>
          <w:tcPr>
            <w:tcW w:w="2135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119" w:type="dxa"/>
          </w:tcPr>
          <w:p w:rsidR="00A41ED6" w:rsidRDefault="00A41ED6" w:rsidP="00CE3DB8">
            <w:pPr>
              <w:spacing w:after="0"/>
            </w:pPr>
          </w:p>
        </w:tc>
      </w:tr>
      <w:tr w:rsidR="00A41ED6" w:rsidTr="00CE3DB8">
        <w:trPr>
          <w:trHeight w:val="358"/>
        </w:trPr>
        <w:tc>
          <w:tcPr>
            <w:tcW w:w="2135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119" w:type="dxa"/>
          </w:tcPr>
          <w:p w:rsidR="00A41ED6" w:rsidRDefault="00A41ED6" w:rsidP="00CE3DB8">
            <w:pPr>
              <w:spacing w:after="0"/>
            </w:pPr>
          </w:p>
        </w:tc>
      </w:tr>
      <w:tr w:rsidR="00A41ED6" w:rsidTr="00CE3DB8">
        <w:trPr>
          <w:trHeight w:val="372"/>
        </w:trPr>
        <w:tc>
          <w:tcPr>
            <w:tcW w:w="2135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D8EA15" wp14:editId="34991BD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-399415</wp:posOffset>
                      </wp:positionV>
                      <wp:extent cx="6350" cy="1225550"/>
                      <wp:effectExtent l="38100" t="38100" r="50800" b="50800"/>
                      <wp:wrapNone/>
                      <wp:docPr id="119" name="Rechte verbindingslijn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22555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7AD34A" id="Rechte verbindingslijn 119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-31.45pt" to="29.6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" strokecolor="white [3212]" strokeweight="6pt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CDFCD1" wp14:editId="2968C57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-341630</wp:posOffset>
                      </wp:positionV>
                      <wp:extent cx="38100" cy="1200150"/>
                      <wp:effectExtent l="38100" t="38100" r="38100" b="38100"/>
                      <wp:wrapNone/>
                      <wp:docPr id="120" name="Rechte verbindingslijn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rnd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4B4F2" id="Rechte verbindingslijn 120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-26.9pt" to="65.9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" strokecolor="window" strokeweight="6pt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2119" w:type="dxa"/>
          </w:tcPr>
          <w:p w:rsidR="00A41ED6" w:rsidRDefault="00A41ED6" w:rsidP="00CE3DB8">
            <w:pPr>
              <w:spacing w:after="0"/>
            </w:pPr>
          </w:p>
        </w:tc>
      </w:tr>
      <w:tr w:rsidR="00A41ED6" w:rsidTr="00CE3DB8">
        <w:trPr>
          <w:trHeight w:val="372"/>
        </w:trPr>
        <w:tc>
          <w:tcPr>
            <w:tcW w:w="2135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119" w:type="dxa"/>
          </w:tcPr>
          <w:p w:rsidR="00A41ED6" w:rsidRDefault="00A41ED6" w:rsidP="00CE3DB8">
            <w:pPr>
              <w:spacing w:after="0"/>
            </w:pPr>
          </w:p>
        </w:tc>
      </w:tr>
      <w:tr w:rsidR="00A41ED6" w:rsidTr="00CE3DB8">
        <w:trPr>
          <w:trHeight w:val="358"/>
        </w:trPr>
        <w:tc>
          <w:tcPr>
            <w:tcW w:w="2135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119" w:type="dxa"/>
          </w:tcPr>
          <w:p w:rsidR="00A41ED6" w:rsidRDefault="00A41ED6" w:rsidP="00CE3DB8">
            <w:pPr>
              <w:spacing w:after="0"/>
            </w:pPr>
          </w:p>
        </w:tc>
      </w:tr>
    </w:tbl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36CB45C" wp14:editId="6C4FFB7F">
            <wp:simplePos x="0" y="0"/>
            <wp:positionH relativeFrom="margin">
              <wp:align>left</wp:align>
            </wp:positionH>
            <wp:positionV relativeFrom="margin">
              <wp:posOffset>2858770</wp:posOffset>
            </wp:positionV>
            <wp:extent cx="5292090" cy="471170"/>
            <wp:effectExtent l="0" t="0" r="3810" b="5080"/>
            <wp:wrapSquare wrapText="bothSides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209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elraster"/>
        <w:tblW w:w="8362" w:type="dxa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dashed" w:sz="48" w:space="0" w:color="FFFFFF" w:themeColor="background1"/>
        </w:tblBorders>
        <w:tblLayout w:type="fixed"/>
        <w:tblLook w:val="0600" w:firstRow="0" w:lastRow="0" w:firstColumn="0" w:lastColumn="0" w:noHBand="1" w:noVBand="1"/>
      </w:tblPr>
      <w:tblGrid>
        <w:gridCol w:w="2135"/>
        <w:gridCol w:w="2054"/>
        <w:gridCol w:w="2054"/>
        <w:gridCol w:w="2119"/>
      </w:tblGrid>
      <w:tr w:rsidR="00A41ED6" w:rsidTr="00CE3DB8">
        <w:trPr>
          <w:trHeight w:val="68"/>
        </w:trPr>
        <w:tc>
          <w:tcPr>
            <w:tcW w:w="2135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119" w:type="dxa"/>
          </w:tcPr>
          <w:p w:rsidR="00A41ED6" w:rsidRDefault="00A41ED6" w:rsidP="00CE3DB8">
            <w:pPr>
              <w:spacing w:after="0"/>
            </w:pPr>
          </w:p>
        </w:tc>
      </w:tr>
      <w:tr w:rsidR="00A41ED6" w:rsidTr="00CE3DB8">
        <w:trPr>
          <w:trHeight w:val="358"/>
        </w:trPr>
        <w:tc>
          <w:tcPr>
            <w:tcW w:w="2135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119" w:type="dxa"/>
          </w:tcPr>
          <w:p w:rsidR="00A41ED6" w:rsidRDefault="00A41ED6" w:rsidP="00CE3DB8">
            <w:pPr>
              <w:spacing w:after="0"/>
            </w:pPr>
          </w:p>
        </w:tc>
      </w:tr>
      <w:tr w:rsidR="00A41ED6" w:rsidTr="00CE3DB8">
        <w:trPr>
          <w:trHeight w:val="372"/>
        </w:trPr>
        <w:tc>
          <w:tcPr>
            <w:tcW w:w="2135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701B51" wp14:editId="0ED4C6B9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-399415</wp:posOffset>
                      </wp:positionV>
                      <wp:extent cx="6350" cy="1225550"/>
                      <wp:effectExtent l="38100" t="38100" r="50800" b="50800"/>
                      <wp:wrapNone/>
                      <wp:docPr id="121" name="Rechte verbindingslijn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122555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rnd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8A4E50" id="Rechte verbindingslijn 121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1pt,-31.45pt" to="29.6pt,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" strokecolor="window" strokeweight="6pt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3D867F3" wp14:editId="7018865A">
                      <wp:simplePos x="0" y="0"/>
                      <wp:positionH relativeFrom="column">
                        <wp:posOffset>798830</wp:posOffset>
                      </wp:positionH>
                      <wp:positionV relativeFrom="paragraph">
                        <wp:posOffset>-341630</wp:posOffset>
                      </wp:positionV>
                      <wp:extent cx="38100" cy="1200150"/>
                      <wp:effectExtent l="38100" t="38100" r="38100" b="38100"/>
                      <wp:wrapNone/>
                      <wp:docPr id="122" name="Rechte verbindingslijn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" cy="1200150"/>
                              </a:xfrm>
                              <a:prstGeom prst="line">
                                <a:avLst/>
                              </a:prstGeom>
                              <a:noFill/>
                              <a:ln w="76200" cap="rnd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8E5244" id="Rechte verbindingslijn 12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pt,-26.9pt" to="65.9pt,6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" strokecolor="window" strokeweight="6pt">
                      <v:stroke endcap="round"/>
                    </v:line>
                  </w:pict>
                </mc:Fallback>
              </mc:AlternateContent>
            </w:r>
          </w:p>
        </w:tc>
        <w:tc>
          <w:tcPr>
            <w:tcW w:w="2119" w:type="dxa"/>
          </w:tcPr>
          <w:p w:rsidR="00A41ED6" w:rsidRDefault="00A41ED6" w:rsidP="00CE3DB8">
            <w:pPr>
              <w:spacing w:after="0"/>
            </w:pPr>
          </w:p>
        </w:tc>
      </w:tr>
      <w:tr w:rsidR="00A41ED6" w:rsidTr="00CE3DB8">
        <w:trPr>
          <w:trHeight w:val="372"/>
        </w:trPr>
        <w:tc>
          <w:tcPr>
            <w:tcW w:w="2135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119" w:type="dxa"/>
          </w:tcPr>
          <w:p w:rsidR="00A41ED6" w:rsidRDefault="00A41ED6" w:rsidP="00CE3DB8">
            <w:pPr>
              <w:spacing w:after="0"/>
            </w:pPr>
          </w:p>
        </w:tc>
      </w:tr>
      <w:tr w:rsidR="00A41ED6" w:rsidTr="00CE3DB8">
        <w:trPr>
          <w:trHeight w:val="358"/>
        </w:trPr>
        <w:tc>
          <w:tcPr>
            <w:tcW w:w="2135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054" w:type="dxa"/>
          </w:tcPr>
          <w:p w:rsidR="00A41ED6" w:rsidRDefault="00A41ED6" w:rsidP="00CE3DB8">
            <w:pPr>
              <w:spacing w:after="0"/>
            </w:pPr>
          </w:p>
        </w:tc>
        <w:tc>
          <w:tcPr>
            <w:tcW w:w="2119" w:type="dxa"/>
          </w:tcPr>
          <w:p w:rsidR="00A41ED6" w:rsidRDefault="00A41ED6" w:rsidP="00CE3DB8">
            <w:pPr>
              <w:spacing w:after="0"/>
            </w:pPr>
          </w:p>
        </w:tc>
      </w:tr>
    </w:tbl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  <w:r>
        <w:t>Schrijf rond</w:t>
      </w:r>
      <w:r w:rsidR="00F076CE">
        <w:t>om de spiraal woorden waar j</w:t>
      </w:r>
      <w:r>
        <w:t xml:space="preserve">e </w:t>
      </w:r>
      <w:r w:rsidR="00F076CE">
        <w:t>aan denkt</w:t>
      </w:r>
      <w:r>
        <w:t xml:space="preserve"> bij het woord ‘Ontwikkeling’.</w:t>
      </w: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A4089" w:rsidP="00A41ED6">
      <w:pPr>
        <w:spacing w:after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08A48377" wp14:editId="2A542793">
            <wp:simplePos x="0" y="0"/>
            <wp:positionH relativeFrom="margin">
              <wp:posOffset>2138045</wp:posOffset>
            </wp:positionH>
            <wp:positionV relativeFrom="margin">
              <wp:posOffset>6438983</wp:posOffset>
            </wp:positionV>
            <wp:extent cx="1016000" cy="1186815"/>
            <wp:effectExtent l="0" t="0" r="0" b="0"/>
            <wp:wrapSquare wrapText="bothSides"/>
            <wp:docPr id="116" name="Afbeelding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 w:rsidP="00A41ED6">
      <w:pPr>
        <w:spacing w:after="0"/>
      </w:pPr>
    </w:p>
    <w:p w:rsidR="00A41ED6" w:rsidRDefault="00A41ED6">
      <w:pPr>
        <w:rPr>
          <w:b/>
        </w:rPr>
      </w:pPr>
      <w:r>
        <w:rPr>
          <w:b/>
        </w:rPr>
        <w:br w:type="page"/>
      </w:r>
    </w:p>
    <w:p w:rsidR="00A41ED6" w:rsidRDefault="003C0E95" w:rsidP="00A41ED6">
      <w:pPr>
        <w:rPr>
          <w:b/>
        </w:rPr>
      </w:pPr>
      <w:r>
        <w:rPr>
          <w:b/>
        </w:rPr>
        <w:lastRenderedPageBreak/>
        <w:t>Verken het model – Opdracht</w:t>
      </w:r>
      <w:r w:rsidR="00A41ED6">
        <w:rPr>
          <w:b/>
        </w:rPr>
        <w:t xml:space="preserve"> 2 – </w:t>
      </w:r>
      <w:r>
        <w:rPr>
          <w:b/>
        </w:rPr>
        <w:t>Het m</w:t>
      </w:r>
      <w:r w:rsidR="00A41ED6">
        <w:rPr>
          <w:b/>
        </w:rPr>
        <w:t xml:space="preserve">odel in maximaal drie </w:t>
      </w:r>
      <w:r w:rsidR="00A93A82">
        <w:rPr>
          <w:b/>
        </w:rPr>
        <w:t>zinnen</w:t>
      </w:r>
    </w:p>
    <w:p w:rsidR="00A41ED6" w:rsidRDefault="00A41ED6" w:rsidP="00A41ED6">
      <w:r>
        <w:t>Gebruik de termen onder de pictogrammen om zinnen te vormen waarin h</w:t>
      </w:r>
      <w:r w:rsidR="00D37E72">
        <w:t>et model wordt uitgelegd. Het resultaat…</w:t>
      </w:r>
      <w:r>
        <w:t xml:space="preserve"> het model </w:t>
      </w:r>
      <w:r w:rsidR="00A93A82">
        <w:t xml:space="preserve">samengevat </w:t>
      </w:r>
      <w:r>
        <w:t>in drie zinnen!</w:t>
      </w:r>
    </w:p>
    <w:p w:rsidR="00A41ED6" w:rsidRDefault="00A41ED6" w:rsidP="00A41ED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3"/>
        <w:gridCol w:w="6491"/>
      </w:tblGrid>
      <w:tr w:rsidR="00F076CE" w:rsidTr="00F076CE">
        <w:trPr>
          <w:trHeight w:val="378"/>
        </w:trPr>
        <w:tc>
          <w:tcPr>
            <w:tcW w:w="1565" w:type="dxa"/>
            <w:vMerge w:val="restart"/>
            <w:tcBorders>
              <w:top w:val="single" w:sz="4" w:space="0" w:color="B31166" w:themeColor="accent1"/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</w:pPr>
          </w:p>
          <w:p w:rsidR="00F076CE" w:rsidRDefault="00F076CE" w:rsidP="00CE3DB8">
            <w:pPr>
              <w:jc w:val="center"/>
            </w:pPr>
            <w:r w:rsidRPr="00E82D70">
              <w:rPr>
                <w:noProof/>
              </w:rPr>
              <w:drawing>
                <wp:inline distT="0" distB="0" distL="0" distR="0" wp14:anchorId="02C4C584" wp14:editId="51D9F8A6">
                  <wp:extent cx="488950" cy="488950"/>
                  <wp:effectExtent l="0" t="0" r="6350" b="6350"/>
                  <wp:docPr id="5" name="Afbeelding 5" descr="C:\Users\Minka\Dropbox\TIO schema\symbool_prestati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nka\Dropbox\TIO schema\symbool_prestati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48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6CE" w:rsidRDefault="00F076CE" w:rsidP="00CE3DB8">
            <w:pPr>
              <w:jc w:val="center"/>
              <w:rPr>
                <w:sz w:val="16"/>
              </w:rPr>
            </w:pPr>
            <w:r w:rsidRPr="009F31E9">
              <w:rPr>
                <w:sz w:val="16"/>
              </w:rPr>
              <w:t>Zichtbare talenten</w:t>
            </w:r>
          </w:p>
          <w:p w:rsidR="00F076CE" w:rsidRDefault="00F076CE" w:rsidP="00CE3DB8">
            <w:pPr>
              <w:jc w:val="center"/>
              <w:rPr>
                <w:sz w:val="16"/>
              </w:rPr>
            </w:pPr>
            <w:r w:rsidRPr="00E82D70">
              <w:rPr>
                <w:noProof/>
                <w:sz w:val="16"/>
              </w:rPr>
              <w:drawing>
                <wp:inline distT="0" distB="0" distL="0" distR="0" wp14:anchorId="3224CBC7" wp14:editId="48AA691C">
                  <wp:extent cx="520700" cy="520700"/>
                  <wp:effectExtent l="0" t="0" r="0" b="0"/>
                  <wp:docPr id="7" name="Afbeelding 7" descr="C:\Users\Minka\Dropbox\TIO schema\wervelwind_100p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inka\Dropbox\TIO schema\wervelwind_100p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6CE" w:rsidRDefault="00F076CE" w:rsidP="00CE3DB8">
            <w:pPr>
              <w:jc w:val="center"/>
              <w:rPr>
                <w:sz w:val="16"/>
              </w:rPr>
            </w:pPr>
            <w:r w:rsidRPr="009F31E9">
              <w:rPr>
                <w:sz w:val="16"/>
              </w:rPr>
              <w:t>Ontwikkeling</w:t>
            </w:r>
          </w:p>
          <w:p w:rsidR="00F076CE" w:rsidRDefault="00F076CE" w:rsidP="00CE3DB8">
            <w:pPr>
              <w:jc w:val="center"/>
              <w:rPr>
                <w:sz w:val="16"/>
              </w:rPr>
            </w:pPr>
            <w:r w:rsidRPr="00E82D70">
              <w:rPr>
                <w:noProof/>
                <w:sz w:val="16"/>
              </w:rPr>
              <w:drawing>
                <wp:inline distT="0" distB="0" distL="0" distR="0" wp14:anchorId="4C8F2C84" wp14:editId="2BAB9986">
                  <wp:extent cx="514350" cy="514350"/>
                  <wp:effectExtent l="0" t="0" r="0" b="0"/>
                  <wp:docPr id="1" name="Afbeelding 1" descr="C:\Users\Minka\Dropbox\TIO schema\symbool_aanl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nka\Dropbox\TIO schema\symbool_aanl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6CE" w:rsidRDefault="00F076CE" w:rsidP="00CE3DB8">
            <w:pPr>
              <w:jc w:val="center"/>
            </w:pPr>
            <w:r>
              <w:rPr>
                <w:sz w:val="16"/>
              </w:rPr>
              <w:t>Talenten</w:t>
            </w: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left w:val="nil"/>
            </w:tcBorders>
          </w:tcPr>
          <w:p w:rsidR="00F076CE" w:rsidRDefault="00F076CE" w:rsidP="00CE3DB8"/>
        </w:tc>
      </w:tr>
      <w:tr w:rsidR="00F076CE" w:rsidTr="00F076CE">
        <w:trPr>
          <w:trHeight w:val="374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374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374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374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374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374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</w:tcBorders>
          </w:tcPr>
          <w:p w:rsidR="00F076CE" w:rsidRDefault="00F076CE" w:rsidP="00CE3DB8"/>
        </w:tc>
      </w:tr>
      <w:tr w:rsidR="00F076CE" w:rsidTr="00F076CE">
        <w:trPr>
          <w:trHeight w:val="374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left w:val="nil"/>
            </w:tcBorders>
          </w:tcPr>
          <w:p w:rsidR="00F076CE" w:rsidRDefault="00F076CE" w:rsidP="00CE3DB8"/>
        </w:tc>
      </w:tr>
      <w:tr w:rsidR="00F076CE" w:rsidTr="00F076CE">
        <w:trPr>
          <w:trHeight w:val="374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left w:val="nil"/>
            </w:tcBorders>
          </w:tcPr>
          <w:p w:rsidR="00F076CE" w:rsidRDefault="00F076CE" w:rsidP="00CE3DB8"/>
        </w:tc>
      </w:tr>
      <w:tr w:rsidR="00F076CE" w:rsidTr="00F076CE">
        <w:trPr>
          <w:trHeight w:val="436"/>
        </w:trPr>
        <w:tc>
          <w:tcPr>
            <w:tcW w:w="1565" w:type="dxa"/>
            <w:vMerge w:val="restart"/>
            <w:tcBorders>
              <w:top w:val="single" w:sz="4" w:space="0" w:color="B31166" w:themeColor="accent1"/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</w:pPr>
          </w:p>
          <w:p w:rsidR="00F076CE" w:rsidRDefault="00F076CE" w:rsidP="00CE3DB8">
            <w:pPr>
              <w:jc w:val="center"/>
            </w:pPr>
            <w:r w:rsidRPr="00E82D70">
              <w:rPr>
                <w:noProof/>
              </w:rPr>
              <w:drawing>
                <wp:inline distT="0" distB="0" distL="0" distR="0" wp14:anchorId="712D6DC9" wp14:editId="76D9BC7D">
                  <wp:extent cx="514350" cy="514350"/>
                  <wp:effectExtent l="0" t="0" r="0" b="0"/>
                  <wp:docPr id="9" name="Afbeelding 9" descr="C:\Users\Minka\Dropbox\TIO schema\symbool_kwaliteit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nka\Dropbox\TIO schema\symbool_kwaliteit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6CE" w:rsidRDefault="00F076CE" w:rsidP="00CE3DB8">
            <w:pPr>
              <w:jc w:val="center"/>
              <w:rPr>
                <w:sz w:val="16"/>
              </w:rPr>
            </w:pPr>
            <w:r w:rsidRPr="009F31E9">
              <w:rPr>
                <w:sz w:val="16"/>
              </w:rPr>
              <w:t>Kwaliteiten</w:t>
            </w:r>
          </w:p>
          <w:p w:rsidR="00F076CE" w:rsidRDefault="00F076CE" w:rsidP="00CE3DB8">
            <w:pPr>
              <w:jc w:val="center"/>
            </w:pPr>
            <w:r w:rsidRPr="00E82D70">
              <w:rPr>
                <w:noProof/>
              </w:rPr>
              <w:drawing>
                <wp:inline distT="0" distB="0" distL="0" distR="0" wp14:anchorId="1A210D03" wp14:editId="00FCDA7A">
                  <wp:extent cx="501650" cy="501650"/>
                  <wp:effectExtent l="0" t="0" r="0" b="0"/>
                  <wp:docPr id="15" name="Afbeelding 15" descr="C:\Users\Minka\Dropbox\TIO schema\symbool_uitdagi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nka\Dropbox\TIO schema\symbool_uitdagi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6CE" w:rsidRDefault="00F076CE" w:rsidP="00CE3DB8">
            <w:pPr>
              <w:jc w:val="center"/>
            </w:pPr>
            <w:r w:rsidRPr="009F31E9">
              <w:rPr>
                <w:sz w:val="16"/>
              </w:rPr>
              <w:t>Uitdagingen</w:t>
            </w: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436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436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436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436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</w:tcBorders>
          </w:tcPr>
          <w:p w:rsidR="00F076CE" w:rsidRDefault="00F076CE" w:rsidP="00CE3DB8"/>
        </w:tc>
      </w:tr>
      <w:tr w:rsidR="00F076CE" w:rsidTr="00F076CE">
        <w:trPr>
          <w:trHeight w:val="355"/>
        </w:trPr>
        <w:tc>
          <w:tcPr>
            <w:tcW w:w="1565" w:type="dxa"/>
            <w:vMerge w:val="restart"/>
            <w:tcBorders>
              <w:top w:val="single" w:sz="4" w:space="0" w:color="B31166" w:themeColor="accent1"/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jc w:val="center"/>
            </w:pPr>
          </w:p>
          <w:p w:rsidR="00F076CE" w:rsidRDefault="00F076CE" w:rsidP="00CE3DB8">
            <w:pPr>
              <w:jc w:val="center"/>
            </w:pPr>
            <w:r w:rsidRPr="00E82D70">
              <w:rPr>
                <w:noProof/>
              </w:rPr>
              <w:drawing>
                <wp:inline distT="0" distB="0" distL="0" distR="0" wp14:anchorId="7F561823" wp14:editId="24E90229">
                  <wp:extent cx="482600" cy="482600"/>
                  <wp:effectExtent l="0" t="0" r="0" b="0"/>
                  <wp:docPr id="12" name="Afbeelding 12" descr="C:\Users\Minka\Dropbox\TIO schema\symbool_kans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nka\Dropbox\TIO schema\symbool_kans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6CE" w:rsidRDefault="00F076CE" w:rsidP="00CE3DB8">
            <w:pPr>
              <w:jc w:val="center"/>
            </w:pPr>
            <w:r w:rsidRPr="009F31E9">
              <w:rPr>
                <w:sz w:val="16"/>
              </w:rPr>
              <w:t>Kansen</w:t>
            </w:r>
          </w:p>
          <w:p w:rsidR="00F076CE" w:rsidRDefault="00F076CE" w:rsidP="00CE3DB8">
            <w:pPr>
              <w:jc w:val="center"/>
            </w:pPr>
            <w:r w:rsidRPr="00E82D70">
              <w:rPr>
                <w:noProof/>
              </w:rPr>
              <w:drawing>
                <wp:inline distT="0" distB="0" distL="0" distR="0" wp14:anchorId="1A049F43" wp14:editId="3E5E81F1">
                  <wp:extent cx="501650" cy="501650"/>
                  <wp:effectExtent l="0" t="0" r="0" b="0"/>
                  <wp:docPr id="13" name="Afbeelding 13" descr="C:\Users\Minka\Dropbox\TIO schema\symbool_belemmer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nka\Dropbox\TIO schema\symbool_belemmer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76CE" w:rsidRDefault="00F076CE" w:rsidP="00CE3DB8">
            <w:pPr>
              <w:jc w:val="center"/>
            </w:pPr>
            <w:r w:rsidRPr="009F31E9">
              <w:rPr>
                <w:sz w:val="16"/>
              </w:rPr>
              <w:t>Belemmeringen</w:t>
            </w: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355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355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355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  <w:bottom w:val="dashed" w:sz="4" w:space="0" w:color="auto"/>
            </w:tcBorders>
          </w:tcPr>
          <w:p w:rsidR="00F076CE" w:rsidRDefault="00F076CE" w:rsidP="00CE3DB8"/>
        </w:tc>
      </w:tr>
      <w:tr w:rsidR="00F076CE" w:rsidTr="00F076CE">
        <w:trPr>
          <w:trHeight w:val="355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top w:val="dashed" w:sz="4" w:space="0" w:color="auto"/>
              <w:left w:val="nil"/>
            </w:tcBorders>
          </w:tcPr>
          <w:p w:rsidR="00F076CE" w:rsidRDefault="00F076CE" w:rsidP="00CE3DB8"/>
        </w:tc>
      </w:tr>
      <w:tr w:rsidR="00F076CE" w:rsidTr="00F076CE">
        <w:trPr>
          <w:trHeight w:val="355"/>
        </w:trPr>
        <w:tc>
          <w:tcPr>
            <w:tcW w:w="1565" w:type="dxa"/>
            <w:vMerge/>
            <w:tcBorders>
              <w:left w:val="single" w:sz="4" w:space="0" w:color="B31166" w:themeColor="accent1"/>
              <w:bottom w:val="single" w:sz="4" w:space="0" w:color="B31166" w:themeColor="accent1"/>
              <w:right w:val="single" w:sz="4" w:space="0" w:color="B31166" w:themeColor="accent1"/>
            </w:tcBorders>
            <w:shd w:val="clear" w:color="auto" w:fill="F2F2F2" w:themeFill="background1" w:themeFillShade="F2"/>
          </w:tcPr>
          <w:p w:rsidR="00F076CE" w:rsidRDefault="00F076CE" w:rsidP="00CE3DB8">
            <w:pPr>
              <w:rPr>
                <w:noProof/>
              </w:rPr>
            </w:pPr>
          </w:p>
        </w:tc>
        <w:tc>
          <w:tcPr>
            <w:tcW w:w="273" w:type="dxa"/>
            <w:tcBorders>
              <w:left w:val="single" w:sz="4" w:space="0" w:color="B31166" w:themeColor="accent1"/>
            </w:tcBorders>
          </w:tcPr>
          <w:p w:rsidR="00F076CE" w:rsidRDefault="00F076CE" w:rsidP="00CE3DB8"/>
        </w:tc>
        <w:tc>
          <w:tcPr>
            <w:tcW w:w="6491" w:type="dxa"/>
            <w:tcBorders>
              <w:left w:val="nil"/>
            </w:tcBorders>
          </w:tcPr>
          <w:p w:rsidR="00F076CE" w:rsidRDefault="00F076CE" w:rsidP="00CE3DB8"/>
        </w:tc>
      </w:tr>
    </w:tbl>
    <w:p w:rsidR="00A41ED6" w:rsidRDefault="00A41ED6" w:rsidP="00A41ED6"/>
    <w:p w:rsidR="00A41ED6" w:rsidRPr="009F31E9" w:rsidRDefault="00A41ED6" w:rsidP="00A41ED6">
      <w:pPr>
        <w:rPr>
          <w:sz w:val="16"/>
        </w:rPr>
      </w:pPr>
      <w:r w:rsidRPr="009F31E9">
        <w:rPr>
          <w:sz w:val="16"/>
        </w:rPr>
        <w:t xml:space="preserve"> </w:t>
      </w:r>
      <w:r>
        <w:rPr>
          <w:sz w:val="16"/>
        </w:rPr>
        <w:t xml:space="preserve">         </w:t>
      </w:r>
    </w:p>
    <w:p w:rsidR="00A41ED6" w:rsidRDefault="00A41ED6" w:rsidP="00A41ED6"/>
    <w:p w:rsidR="00A41ED6" w:rsidRDefault="00A41ED6" w:rsidP="00A41ED6">
      <w:r>
        <w:t xml:space="preserve">    </w:t>
      </w:r>
    </w:p>
    <w:p w:rsidR="00A41ED6" w:rsidRDefault="00A41ED6">
      <w:pPr>
        <w:rPr>
          <w:b/>
        </w:rPr>
      </w:pPr>
      <w:r>
        <w:rPr>
          <w:b/>
        </w:rPr>
        <w:br w:type="page"/>
      </w:r>
    </w:p>
    <w:p w:rsidR="00A41ED6" w:rsidRPr="005C6B2B" w:rsidRDefault="003C0E95" w:rsidP="00A41ED6">
      <w:pPr>
        <w:rPr>
          <w:sz w:val="16"/>
        </w:rPr>
      </w:pPr>
      <w:r>
        <w:rPr>
          <w:b/>
        </w:rPr>
        <w:lastRenderedPageBreak/>
        <w:t>Verken het model – Opdracht 3:</w:t>
      </w:r>
      <w:r w:rsidR="00CB0EC5">
        <w:rPr>
          <w:b/>
        </w:rPr>
        <w:t xml:space="preserve"> </w:t>
      </w:r>
      <w:r w:rsidR="00A41ED6" w:rsidRPr="005E2E86">
        <w:rPr>
          <w:b/>
        </w:rPr>
        <w:t>Welke mo</w:t>
      </w:r>
      <w:r w:rsidR="00CB0EC5">
        <w:rPr>
          <w:b/>
        </w:rPr>
        <w:t>gelijkheden zie jij voor jezelf</w:t>
      </w:r>
      <w:r w:rsidR="00A41ED6" w:rsidRPr="005E2E86">
        <w:rPr>
          <w:b/>
        </w:rPr>
        <w:t xml:space="preserve">? </w:t>
      </w:r>
    </w:p>
    <w:p w:rsidR="001F58F0" w:rsidRDefault="00A41ED6" w:rsidP="00A41ED6">
      <w:pPr>
        <w:spacing w:after="0"/>
      </w:pPr>
      <w:r>
        <w:t xml:space="preserve">Lees individueel de gespreksplaat ‘Welke mogelijkheden zie je voor jezelf?’. </w:t>
      </w:r>
    </w:p>
    <w:p w:rsidR="000D7309" w:rsidRDefault="000D7309" w:rsidP="00A41ED6">
      <w:pPr>
        <w:spacing w:after="0"/>
      </w:pPr>
    </w:p>
    <w:p w:rsidR="00A41ED6" w:rsidRDefault="000D7309" w:rsidP="00A41ED6">
      <w:pPr>
        <w:spacing w:after="0"/>
      </w:pPr>
      <w:r>
        <w:rPr>
          <w:b/>
          <w:noProof/>
        </w:rPr>
        <w:drawing>
          <wp:inline distT="0" distB="0" distL="0" distR="0">
            <wp:extent cx="180000" cy="1800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eeren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" cy="1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 w:rsidR="00A41ED6" w:rsidRPr="001F58F0">
        <w:rPr>
          <w:b/>
        </w:rPr>
        <w:t>Tip:</w:t>
      </w:r>
      <w:r w:rsidR="00A41ED6">
        <w:t xml:space="preserve"> Begin onderaan met de vraag ‘waar ben ik’ en lees dan naar boven.</w:t>
      </w:r>
    </w:p>
    <w:p w:rsidR="00AA4089" w:rsidRDefault="00AA4089" w:rsidP="00A41ED6">
      <w:pPr>
        <w:spacing w:after="0"/>
      </w:pPr>
    </w:p>
    <w:p w:rsidR="00F54074" w:rsidRDefault="00A41ED6" w:rsidP="00F54074">
      <w:pPr>
        <w:spacing w:after="0"/>
      </w:pPr>
      <w:r>
        <w:t xml:space="preserve">Het is goed mogelijk dat het lezen van </w:t>
      </w:r>
      <w:r w:rsidR="00F54074">
        <w:t>de</w:t>
      </w:r>
      <w:r>
        <w:t xml:space="preserve"> vragen </w:t>
      </w:r>
      <w:r w:rsidR="00AA4089">
        <w:t>allerlei</w:t>
      </w:r>
      <w:r>
        <w:t xml:space="preserve"> </w:t>
      </w:r>
      <w:r w:rsidR="000D7309">
        <w:t>gedachten</w:t>
      </w:r>
      <w:r>
        <w:t xml:space="preserve"> bij je oproepen. </w:t>
      </w:r>
      <w:r w:rsidR="00F54074">
        <w:t>Noteer deze gedachten in de vakken hieronder in één of meerdere steekwoord(en).</w:t>
      </w:r>
    </w:p>
    <w:p w:rsidR="001457F1" w:rsidRDefault="001457F1" w:rsidP="00A41ED6">
      <w:pPr>
        <w:spacing w:after="0"/>
      </w:pPr>
    </w:p>
    <w:tbl>
      <w:tblPr>
        <w:tblStyle w:val="Tabelraster"/>
        <w:tblW w:w="8784" w:type="dxa"/>
        <w:tblBorders>
          <w:top w:val="single" w:sz="4" w:space="0" w:color="28BEC8"/>
          <w:left w:val="single" w:sz="4" w:space="0" w:color="28BEC8"/>
          <w:bottom w:val="single" w:sz="4" w:space="0" w:color="28BEC8"/>
          <w:right w:val="single" w:sz="4" w:space="0" w:color="28BEC8"/>
          <w:insideH w:val="single" w:sz="4" w:space="0" w:color="28BEC8"/>
          <w:insideV w:val="single" w:sz="4" w:space="0" w:color="28BEC8"/>
        </w:tblBorders>
        <w:tblLook w:val="04A0" w:firstRow="1" w:lastRow="0" w:firstColumn="1" w:lastColumn="0" w:noHBand="0" w:noVBand="1"/>
      </w:tblPr>
      <w:tblGrid>
        <w:gridCol w:w="2814"/>
        <w:gridCol w:w="284"/>
        <w:gridCol w:w="2677"/>
        <w:gridCol w:w="284"/>
        <w:gridCol w:w="2725"/>
      </w:tblGrid>
      <w:tr w:rsidR="001457F1" w:rsidTr="001457F1">
        <w:tc>
          <w:tcPr>
            <w:tcW w:w="2830" w:type="dxa"/>
            <w:tcBorders>
              <w:top w:val="nil"/>
              <w:left w:val="nil"/>
              <w:bottom w:val="single" w:sz="24" w:space="0" w:color="28BEC8"/>
              <w:right w:val="nil"/>
            </w:tcBorders>
          </w:tcPr>
          <w:p w:rsidR="001457F1" w:rsidRPr="001457F1" w:rsidRDefault="001457F1" w:rsidP="00307B43">
            <w:pPr>
              <w:jc w:val="center"/>
              <w:rPr>
                <w:b/>
              </w:rPr>
            </w:pPr>
            <w:r w:rsidRPr="001457F1">
              <w:rPr>
                <w:b/>
              </w:rPr>
              <w:t>Waar ben ik?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7F1" w:rsidRPr="001457F1" w:rsidRDefault="001457F1" w:rsidP="00A41ED6">
            <w:pPr>
              <w:spacing w:after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C9CF2D"/>
              <w:right w:val="nil"/>
            </w:tcBorders>
          </w:tcPr>
          <w:p w:rsidR="001457F1" w:rsidRPr="001457F1" w:rsidRDefault="001457F1" w:rsidP="001457F1">
            <w:pPr>
              <w:spacing w:after="0"/>
              <w:jc w:val="center"/>
              <w:rPr>
                <w:b/>
              </w:rPr>
            </w:pPr>
            <w:r w:rsidRPr="001457F1">
              <w:rPr>
                <w:b/>
              </w:rPr>
              <w:t>Wat doe ik?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7F1" w:rsidRPr="001457F1" w:rsidRDefault="001457F1" w:rsidP="001457F1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24" w:space="0" w:color="FABE1B"/>
              <w:right w:val="nil"/>
            </w:tcBorders>
          </w:tcPr>
          <w:p w:rsidR="001457F1" w:rsidRPr="001457F1" w:rsidRDefault="001457F1" w:rsidP="001457F1">
            <w:pPr>
              <w:spacing w:after="0"/>
              <w:jc w:val="center"/>
              <w:rPr>
                <w:b/>
              </w:rPr>
            </w:pPr>
            <w:r w:rsidRPr="001457F1">
              <w:rPr>
                <w:b/>
              </w:rPr>
              <w:t>Wat kan ik?</w:t>
            </w:r>
          </w:p>
        </w:tc>
      </w:tr>
      <w:tr w:rsidR="001457F1" w:rsidTr="001457F1">
        <w:trPr>
          <w:trHeight w:hRule="exact" w:val="1701"/>
        </w:trPr>
        <w:tc>
          <w:tcPr>
            <w:tcW w:w="2830" w:type="dxa"/>
            <w:tcBorders>
              <w:top w:val="single" w:sz="24" w:space="0" w:color="28BEC8"/>
              <w:left w:val="single" w:sz="24" w:space="0" w:color="28BEC8"/>
              <w:bottom w:val="single" w:sz="24" w:space="0" w:color="28BEC8"/>
              <w:right w:val="single" w:sz="24" w:space="0" w:color="28BEC8"/>
            </w:tcBorders>
          </w:tcPr>
          <w:p w:rsidR="001457F1" w:rsidRDefault="001457F1" w:rsidP="00A41ED6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24" w:space="0" w:color="28BEC8"/>
              <w:bottom w:val="nil"/>
              <w:right w:val="single" w:sz="24" w:space="0" w:color="C9CF2D"/>
            </w:tcBorders>
          </w:tcPr>
          <w:p w:rsidR="001457F1" w:rsidRDefault="001457F1" w:rsidP="00A41ED6">
            <w:pPr>
              <w:spacing w:after="0"/>
            </w:pPr>
          </w:p>
        </w:tc>
        <w:tc>
          <w:tcPr>
            <w:tcW w:w="2693" w:type="dxa"/>
            <w:tcBorders>
              <w:top w:val="single" w:sz="24" w:space="0" w:color="C9CF2D"/>
              <w:left w:val="single" w:sz="24" w:space="0" w:color="C9CF2D"/>
              <w:bottom w:val="single" w:sz="24" w:space="0" w:color="C9CF2D"/>
              <w:right w:val="single" w:sz="24" w:space="0" w:color="C9CF2D"/>
            </w:tcBorders>
          </w:tcPr>
          <w:p w:rsidR="001457F1" w:rsidRDefault="001457F1" w:rsidP="00A41ED6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24" w:space="0" w:color="C9CF2D"/>
              <w:bottom w:val="nil"/>
              <w:right w:val="single" w:sz="24" w:space="0" w:color="FABE1B"/>
            </w:tcBorders>
          </w:tcPr>
          <w:p w:rsidR="001457F1" w:rsidRDefault="001457F1" w:rsidP="00A41ED6">
            <w:pPr>
              <w:spacing w:after="0"/>
            </w:pPr>
          </w:p>
        </w:tc>
        <w:tc>
          <w:tcPr>
            <w:tcW w:w="2741" w:type="dxa"/>
            <w:tcBorders>
              <w:top w:val="single" w:sz="24" w:space="0" w:color="FABE1B"/>
              <w:left w:val="single" w:sz="24" w:space="0" w:color="FABE1B"/>
              <w:bottom w:val="single" w:sz="24" w:space="0" w:color="FABE1B"/>
              <w:right w:val="single" w:sz="24" w:space="0" w:color="FABE1B"/>
            </w:tcBorders>
          </w:tcPr>
          <w:p w:rsidR="001457F1" w:rsidRDefault="001457F1" w:rsidP="00A41ED6">
            <w:pPr>
              <w:spacing w:after="0"/>
            </w:pPr>
          </w:p>
        </w:tc>
      </w:tr>
    </w:tbl>
    <w:p w:rsidR="000D7309" w:rsidRDefault="000D7309" w:rsidP="00A41ED6">
      <w:pPr>
        <w:spacing w:after="0"/>
      </w:pPr>
    </w:p>
    <w:tbl>
      <w:tblPr>
        <w:tblStyle w:val="Tabelraster"/>
        <w:tblW w:w="8784" w:type="dxa"/>
        <w:tblBorders>
          <w:top w:val="single" w:sz="4" w:space="0" w:color="28BEC8"/>
          <w:left w:val="single" w:sz="4" w:space="0" w:color="28BEC8"/>
          <w:bottom w:val="single" w:sz="4" w:space="0" w:color="28BEC8"/>
          <w:right w:val="single" w:sz="4" w:space="0" w:color="28BEC8"/>
          <w:insideH w:val="single" w:sz="4" w:space="0" w:color="28BEC8"/>
          <w:insideV w:val="single" w:sz="4" w:space="0" w:color="28BEC8"/>
        </w:tblBorders>
        <w:tblLook w:val="04A0" w:firstRow="1" w:lastRow="0" w:firstColumn="1" w:lastColumn="0" w:noHBand="0" w:noVBand="1"/>
      </w:tblPr>
      <w:tblGrid>
        <w:gridCol w:w="2813"/>
        <w:gridCol w:w="284"/>
        <w:gridCol w:w="2678"/>
        <w:gridCol w:w="284"/>
        <w:gridCol w:w="2725"/>
      </w:tblGrid>
      <w:tr w:rsidR="001457F1" w:rsidRPr="001457F1" w:rsidTr="001457F1">
        <w:tc>
          <w:tcPr>
            <w:tcW w:w="2830" w:type="dxa"/>
            <w:tcBorders>
              <w:top w:val="nil"/>
              <w:left w:val="nil"/>
              <w:bottom w:val="single" w:sz="24" w:space="0" w:color="EE2A25"/>
              <w:right w:val="nil"/>
            </w:tcBorders>
          </w:tcPr>
          <w:p w:rsidR="001457F1" w:rsidRPr="001457F1" w:rsidRDefault="001457F1" w:rsidP="001457F1">
            <w:pPr>
              <w:jc w:val="center"/>
              <w:rPr>
                <w:b/>
              </w:rPr>
            </w:pPr>
            <w:r w:rsidRPr="001457F1">
              <w:rPr>
                <w:b/>
              </w:rPr>
              <w:t>Wa</w:t>
            </w:r>
            <w:r>
              <w:rPr>
                <w:b/>
              </w:rPr>
              <w:t>t</w:t>
            </w:r>
            <w:r w:rsidRPr="001457F1">
              <w:rPr>
                <w:b/>
              </w:rPr>
              <w:t xml:space="preserve"> vind ik?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7F1" w:rsidRPr="001457F1" w:rsidRDefault="001457F1" w:rsidP="00267C10">
            <w:pPr>
              <w:spacing w:after="0"/>
              <w:rPr>
                <w:b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24" w:space="0" w:color="CD1779"/>
              <w:right w:val="nil"/>
            </w:tcBorders>
          </w:tcPr>
          <w:p w:rsidR="001457F1" w:rsidRPr="001457F1" w:rsidRDefault="001457F1" w:rsidP="001457F1">
            <w:pPr>
              <w:spacing w:after="0"/>
              <w:jc w:val="center"/>
              <w:rPr>
                <w:b/>
              </w:rPr>
            </w:pPr>
            <w:r w:rsidRPr="001457F1">
              <w:rPr>
                <w:b/>
              </w:rPr>
              <w:t>Wie ben ik?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457F1" w:rsidRPr="001457F1" w:rsidRDefault="001457F1" w:rsidP="00267C1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single" w:sz="24" w:space="0" w:color="8B1B54"/>
              <w:right w:val="nil"/>
            </w:tcBorders>
          </w:tcPr>
          <w:p w:rsidR="001457F1" w:rsidRPr="001457F1" w:rsidRDefault="001457F1" w:rsidP="001457F1">
            <w:pPr>
              <w:spacing w:after="0"/>
              <w:jc w:val="center"/>
              <w:rPr>
                <w:b/>
              </w:rPr>
            </w:pPr>
            <w:r w:rsidRPr="001457F1">
              <w:rPr>
                <w:b/>
              </w:rPr>
              <w:t>Wat wil ik?</w:t>
            </w:r>
          </w:p>
        </w:tc>
      </w:tr>
      <w:tr w:rsidR="001457F1" w:rsidTr="001457F1">
        <w:trPr>
          <w:trHeight w:val="1701"/>
        </w:trPr>
        <w:tc>
          <w:tcPr>
            <w:tcW w:w="2830" w:type="dxa"/>
            <w:tcBorders>
              <w:top w:val="single" w:sz="24" w:space="0" w:color="EE2A25"/>
              <w:left w:val="single" w:sz="24" w:space="0" w:color="EE2A25"/>
              <w:bottom w:val="single" w:sz="24" w:space="0" w:color="EE2A25"/>
              <w:right w:val="single" w:sz="24" w:space="0" w:color="EE2A25"/>
            </w:tcBorders>
          </w:tcPr>
          <w:p w:rsidR="001457F1" w:rsidRDefault="001457F1" w:rsidP="00267C10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24" w:space="0" w:color="EE2A25"/>
              <w:bottom w:val="nil"/>
              <w:right w:val="single" w:sz="24" w:space="0" w:color="CD1779"/>
            </w:tcBorders>
          </w:tcPr>
          <w:p w:rsidR="001457F1" w:rsidRDefault="001457F1" w:rsidP="00267C10">
            <w:pPr>
              <w:spacing w:after="0"/>
            </w:pPr>
          </w:p>
        </w:tc>
        <w:tc>
          <w:tcPr>
            <w:tcW w:w="2693" w:type="dxa"/>
            <w:tcBorders>
              <w:top w:val="single" w:sz="24" w:space="0" w:color="CD1779"/>
              <w:left w:val="single" w:sz="24" w:space="0" w:color="CD1779"/>
              <w:bottom w:val="single" w:sz="24" w:space="0" w:color="CD1779"/>
              <w:right w:val="single" w:sz="24" w:space="0" w:color="CD1779"/>
            </w:tcBorders>
          </w:tcPr>
          <w:p w:rsidR="001457F1" w:rsidRDefault="001457F1" w:rsidP="00267C10">
            <w:pPr>
              <w:spacing w:after="0"/>
            </w:pPr>
          </w:p>
        </w:tc>
        <w:tc>
          <w:tcPr>
            <w:tcW w:w="284" w:type="dxa"/>
            <w:tcBorders>
              <w:top w:val="nil"/>
              <w:left w:val="single" w:sz="24" w:space="0" w:color="CD1779"/>
              <w:bottom w:val="nil"/>
              <w:right w:val="single" w:sz="24" w:space="0" w:color="8B1B54"/>
            </w:tcBorders>
          </w:tcPr>
          <w:p w:rsidR="001457F1" w:rsidRDefault="001457F1" w:rsidP="00267C10">
            <w:pPr>
              <w:spacing w:after="0"/>
            </w:pPr>
          </w:p>
        </w:tc>
        <w:tc>
          <w:tcPr>
            <w:tcW w:w="2741" w:type="dxa"/>
            <w:tcBorders>
              <w:top w:val="single" w:sz="24" w:space="0" w:color="8B1B54"/>
              <w:left w:val="single" w:sz="24" w:space="0" w:color="8B1B54"/>
              <w:bottom w:val="single" w:sz="24" w:space="0" w:color="8B1B54"/>
              <w:right w:val="single" w:sz="24" w:space="0" w:color="8B1B54"/>
            </w:tcBorders>
          </w:tcPr>
          <w:p w:rsidR="001457F1" w:rsidRDefault="001457F1" w:rsidP="00267C10">
            <w:pPr>
              <w:spacing w:after="0"/>
            </w:pPr>
          </w:p>
        </w:tc>
      </w:tr>
    </w:tbl>
    <w:p w:rsidR="000D7309" w:rsidRDefault="000D7309" w:rsidP="00A41ED6">
      <w:pPr>
        <w:spacing w:after="0"/>
      </w:pPr>
    </w:p>
    <w:p w:rsidR="00A41ED6" w:rsidRDefault="00A41ED6" w:rsidP="00A41ED6">
      <w:pPr>
        <w:spacing w:after="0"/>
      </w:pPr>
      <w:r>
        <w:t xml:space="preserve">Kies met elkaar een vak uit en ga in gesprek over de </w:t>
      </w:r>
      <w:r w:rsidR="001457F1">
        <w:t xml:space="preserve">gedachten </w:t>
      </w:r>
      <w:r>
        <w:t xml:space="preserve">die jullie hebben </w:t>
      </w:r>
      <w:r w:rsidR="001457F1">
        <w:t xml:space="preserve">bij </w:t>
      </w:r>
      <w:r>
        <w:t>de vragen. Schrijf hieronder kort op wa</w:t>
      </w:r>
      <w:r w:rsidR="00F54074">
        <w:t>ar jullie over hebben gesproken.</w:t>
      </w:r>
    </w:p>
    <w:p w:rsidR="00A41ED6" w:rsidRDefault="00A41ED6" w:rsidP="00A41ED6">
      <w:pPr>
        <w:spacing w:after="0"/>
      </w:pPr>
    </w:p>
    <w:tbl>
      <w:tblPr>
        <w:tblStyle w:val="Tabelraster"/>
        <w:tblpPr w:leftFromText="141" w:rightFromText="141" w:vertAnchor="text" w:horzAnchor="page" w:tblpX="4456" w:tblpY="163"/>
        <w:tblOverlap w:val="never"/>
        <w:tblW w:w="6490" w:type="dxa"/>
        <w:tblBorders>
          <w:top w:val="none" w:sz="0" w:space="0" w:color="auto"/>
          <w:left w:val="none" w:sz="0" w:space="0" w:color="auto"/>
          <w:bottom w:val="dashed" w:sz="4" w:space="0" w:color="808080" w:themeColor="background1" w:themeShade="80"/>
          <w:right w:val="none" w:sz="0" w:space="0" w:color="auto"/>
          <w:insideH w:val="dashed" w:sz="4" w:space="0" w:color="808080" w:themeColor="background1" w:themeShade="80"/>
          <w:insideV w:val="dashed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6490"/>
      </w:tblGrid>
      <w:tr w:rsidR="00AA4089" w:rsidTr="00CE1C64">
        <w:trPr>
          <w:trHeight w:val="578"/>
        </w:trPr>
        <w:tc>
          <w:tcPr>
            <w:tcW w:w="6490" w:type="dxa"/>
            <w:shd w:val="clear" w:color="auto" w:fill="F2F2F2" w:themeFill="background1" w:themeFillShade="F2"/>
            <w:vAlign w:val="bottom"/>
          </w:tcPr>
          <w:p w:rsidR="00AA4089" w:rsidRDefault="00AA4089" w:rsidP="00CE1C64">
            <w:pPr>
              <w:spacing w:after="0"/>
            </w:pPr>
          </w:p>
        </w:tc>
      </w:tr>
      <w:tr w:rsidR="00AA4089" w:rsidTr="00CE1C64">
        <w:trPr>
          <w:trHeight w:val="559"/>
        </w:trPr>
        <w:tc>
          <w:tcPr>
            <w:tcW w:w="6490" w:type="dxa"/>
            <w:shd w:val="clear" w:color="auto" w:fill="F2F2F2" w:themeFill="background1" w:themeFillShade="F2"/>
            <w:vAlign w:val="bottom"/>
          </w:tcPr>
          <w:p w:rsidR="00AA4089" w:rsidRDefault="00AA4089" w:rsidP="00CE1C64">
            <w:pPr>
              <w:spacing w:after="0"/>
            </w:pPr>
          </w:p>
        </w:tc>
      </w:tr>
      <w:tr w:rsidR="00AA4089" w:rsidTr="00CE1C64">
        <w:trPr>
          <w:trHeight w:val="578"/>
        </w:trPr>
        <w:tc>
          <w:tcPr>
            <w:tcW w:w="6490" w:type="dxa"/>
            <w:shd w:val="clear" w:color="auto" w:fill="F2F2F2" w:themeFill="background1" w:themeFillShade="F2"/>
            <w:vAlign w:val="bottom"/>
          </w:tcPr>
          <w:p w:rsidR="00AA4089" w:rsidRDefault="00AA4089" w:rsidP="00CE1C64">
            <w:pPr>
              <w:spacing w:after="0"/>
            </w:pPr>
          </w:p>
        </w:tc>
      </w:tr>
      <w:tr w:rsidR="00AA4089" w:rsidTr="00CE1C64">
        <w:trPr>
          <w:trHeight w:val="578"/>
        </w:trPr>
        <w:tc>
          <w:tcPr>
            <w:tcW w:w="6490" w:type="dxa"/>
            <w:shd w:val="clear" w:color="auto" w:fill="F2F2F2" w:themeFill="background1" w:themeFillShade="F2"/>
            <w:vAlign w:val="bottom"/>
          </w:tcPr>
          <w:p w:rsidR="00AA4089" w:rsidRDefault="00AA4089" w:rsidP="00CE1C64">
            <w:pPr>
              <w:spacing w:after="0"/>
            </w:pPr>
          </w:p>
        </w:tc>
      </w:tr>
      <w:tr w:rsidR="00AA4089" w:rsidTr="00CE1C64">
        <w:trPr>
          <w:trHeight w:val="559"/>
        </w:trPr>
        <w:tc>
          <w:tcPr>
            <w:tcW w:w="6490" w:type="dxa"/>
            <w:shd w:val="clear" w:color="auto" w:fill="F2F2F2" w:themeFill="background1" w:themeFillShade="F2"/>
            <w:vAlign w:val="bottom"/>
          </w:tcPr>
          <w:p w:rsidR="00AA4089" w:rsidRDefault="00AA4089" w:rsidP="00CE1C64">
            <w:pPr>
              <w:spacing w:after="0"/>
            </w:pPr>
          </w:p>
        </w:tc>
      </w:tr>
      <w:tr w:rsidR="00AA4089" w:rsidTr="00CE1C64">
        <w:trPr>
          <w:trHeight w:val="578"/>
        </w:trPr>
        <w:tc>
          <w:tcPr>
            <w:tcW w:w="6490" w:type="dxa"/>
            <w:shd w:val="clear" w:color="auto" w:fill="F2F2F2" w:themeFill="background1" w:themeFillShade="F2"/>
            <w:vAlign w:val="bottom"/>
          </w:tcPr>
          <w:p w:rsidR="00AA4089" w:rsidRDefault="00AA4089" w:rsidP="00CE1C64">
            <w:pPr>
              <w:spacing w:after="0"/>
            </w:pPr>
          </w:p>
        </w:tc>
      </w:tr>
      <w:tr w:rsidR="00AA4089" w:rsidTr="00CE1C64">
        <w:trPr>
          <w:trHeight w:val="578"/>
        </w:trPr>
        <w:tc>
          <w:tcPr>
            <w:tcW w:w="6490" w:type="dxa"/>
            <w:shd w:val="clear" w:color="auto" w:fill="F2F2F2" w:themeFill="background1" w:themeFillShade="F2"/>
            <w:vAlign w:val="bottom"/>
          </w:tcPr>
          <w:p w:rsidR="00AA4089" w:rsidRDefault="00AA4089" w:rsidP="00CE1C64">
            <w:pPr>
              <w:spacing w:after="0"/>
            </w:pPr>
          </w:p>
        </w:tc>
      </w:tr>
      <w:tr w:rsidR="00AA4089" w:rsidTr="00CE1C64">
        <w:trPr>
          <w:trHeight w:val="578"/>
        </w:trPr>
        <w:tc>
          <w:tcPr>
            <w:tcW w:w="6490" w:type="dxa"/>
            <w:shd w:val="clear" w:color="auto" w:fill="F2F2F2" w:themeFill="background1" w:themeFillShade="F2"/>
            <w:vAlign w:val="bottom"/>
          </w:tcPr>
          <w:p w:rsidR="00AA4089" w:rsidRDefault="00AA4089" w:rsidP="00CE1C64">
            <w:pPr>
              <w:spacing w:after="0"/>
            </w:pPr>
          </w:p>
        </w:tc>
      </w:tr>
    </w:tbl>
    <w:p w:rsidR="00A41ED6" w:rsidRDefault="000D7309" w:rsidP="00A41ED6">
      <w:pPr>
        <w:spacing w:after="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4FECC0F" wp14:editId="4DE73B0F">
            <wp:simplePos x="0" y="0"/>
            <wp:positionH relativeFrom="margin">
              <wp:align>left</wp:align>
            </wp:positionH>
            <wp:positionV relativeFrom="margin">
              <wp:posOffset>5251008</wp:posOffset>
            </wp:positionV>
            <wp:extent cx="1289050" cy="2956560"/>
            <wp:effectExtent l="0" t="0" r="6350" b="0"/>
            <wp:wrapThrough wrapText="bothSides">
              <wp:wrapPolygon edited="0">
                <wp:start x="0" y="0"/>
                <wp:lineTo x="0" y="21433"/>
                <wp:lineTo x="21387" y="21433"/>
                <wp:lineTo x="21387" y="0"/>
                <wp:lineTo x="0" y="0"/>
              </wp:wrapPolygon>
            </wp:wrapThrough>
            <wp:docPr id="104" name="Afbeelding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295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4089" w:rsidRDefault="00A41ED6" w:rsidP="00A41ED6">
      <w:pPr>
        <w:spacing w:after="0"/>
      </w:pPr>
      <w:r>
        <w:br w:type="textWrapping" w:clear="all"/>
      </w:r>
    </w:p>
    <w:p w:rsidR="00A41ED6" w:rsidRPr="00A10F16" w:rsidRDefault="003C0E95" w:rsidP="00D37E72">
      <w:pPr>
        <w:rPr>
          <w:b/>
        </w:rPr>
      </w:pPr>
      <w:r>
        <w:rPr>
          <w:b/>
        </w:rPr>
        <w:lastRenderedPageBreak/>
        <w:t>Verken het model – Opdracht 4:</w:t>
      </w:r>
      <w:r w:rsidR="00A41ED6" w:rsidRPr="00A10F16">
        <w:rPr>
          <w:b/>
        </w:rPr>
        <w:t xml:space="preserve"> </w:t>
      </w:r>
      <w:r w:rsidR="00CB0EC5">
        <w:rPr>
          <w:b/>
        </w:rPr>
        <w:t>P</w:t>
      </w:r>
      <w:r w:rsidR="00A41ED6" w:rsidRPr="00A10F16">
        <w:rPr>
          <w:b/>
        </w:rPr>
        <w:t>ersoonlijkheid</w:t>
      </w:r>
      <w:r w:rsidR="00D9107A">
        <w:rPr>
          <w:b/>
        </w:rPr>
        <w:t xml:space="preserve"> en omgeving</w:t>
      </w:r>
    </w:p>
    <w:p w:rsidR="00145236" w:rsidRDefault="00145236" w:rsidP="00A41ED6">
      <w:pPr>
        <w:spacing w:after="0"/>
      </w:pPr>
    </w:p>
    <w:p w:rsidR="00D9107A" w:rsidRDefault="00A41ED6" w:rsidP="00A41ED6">
      <w:pPr>
        <w:spacing w:after="0"/>
      </w:pPr>
      <w:r w:rsidRPr="00596A55">
        <w:t xml:space="preserve">Bedenk </w:t>
      </w:r>
      <w:r w:rsidR="00D37E72">
        <w:t>w</w:t>
      </w:r>
      <w:r w:rsidRPr="00596A55">
        <w:t xml:space="preserve">at </w:t>
      </w:r>
      <w:r w:rsidR="00CB0EC5">
        <w:t xml:space="preserve">in zijn </w:t>
      </w:r>
      <w:r w:rsidRPr="00596A55">
        <w:t>algemeen geldt</w:t>
      </w:r>
      <w:r w:rsidR="00D37E72">
        <w:t xml:space="preserve"> als s</w:t>
      </w:r>
      <w:r w:rsidRPr="00596A55">
        <w:t xml:space="preserve">terke </w:t>
      </w:r>
      <w:r w:rsidRPr="00D9107A">
        <w:rPr>
          <w:b/>
        </w:rPr>
        <w:t>persoonlijkheidskenmerken</w:t>
      </w:r>
      <w:r w:rsidRPr="00596A55">
        <w:t>.</w:t>
      </w:r>
      <w:r w:rsidR="00D9107A">
        <w:t xml:space="preserve"> Bedenk ook wat </w:t>
      </w:r>
      <w:r w:rsidR="00D9107A" w:rsidRPr="00596A55">
        <w:t xml:space="preserve">persoonlijkheidskenmerken </w:t>
      </w:r>
      <w:r w:rsidR="00D9107A">
        <w:t xml:space="preserve">zijn, </w:t>
      </w:r>
      <w:r w:rsidR="00D9107A" w:rsidRPr="00596A55">
        <w:t xml:space="preserve">die je in de weg kunnen zitten… die belemmerend werken om je doel te bereiken. </w:t>
      </w:r>
    </w:p>
    <w:p w:rsidR="00D9107A" w:rsidRDefault="00D9107A" w:rsidP="00A41ED6">
      <w:pPr>
        <w:spacing w:after="0"/>
      </w:pPr>
    </w:p>
    <w:p w:rsidR="00D9107A" w:rsidRDefault="00D9107A" w:rsidP="00A41ED6">
      <w:pPr>
        <w:spacing w:after="0"/>
      </w:pPr>
      <w:r>
        <w:t xml:space="preserve">Doe ditzelfde voor </w:t>
      </w:r>
      <w:r w:rsidRPr="00D9107A">
        <w:rPr>
          <w:b/>
        </w:rPr>
        <w:t>omgevingsfactoren</w:t>
      </w:r>
      <w:r>
        <w:t xml:space="preserve">. Hoe kan </w:t>
      </w:r>
      <w:r w:rsidR="00A41ED6" w:rsidRPr="00596A55">
        <w:t>de omgeving stimulerend werken</w:t>
      </w:r>
      <w:r>
        <w:t xml:space="preserve"> als het gaat om talentontwikkeling? O</w:t>
      </w:r>
      <w:r w:rsidR="00A41ED6" w:rsidRPr="00596A55">
        <w:t xml:space="preserve">p welke manier </w:t>
      </w:r>
      <w:r>
        <w:t xml:space="preserve">kan </w:t>
      </w:r>
      <w:r w:rsidR="00A41ED6" w:rsidRPr="00596A55">
        <w:t>je omgeving</w:t>
      </w:r>
      <w:r w:rsidR="00CB0EC5">
        <w:t xml:space="preserve"> tegen</w:t>
      </w:r>
      <w:r w:rsidR="00A41ED6" w:rsidRPr="00596A55">
        <w:t>werken</w:t>
      </w:r>
      <w:r>
        <w:t>?</w:t>
      </w:r>
      <w:r w:rsidR="00CB0EC5">
        <w:t xml:space="preserve"> </w:t>
      </w:r>
    </w:p>
    <w:p w:rsidR="00D9107A" w:rsidRDefault="00D9107A" w:rsidP="00A41ED6">
      <w:pPr>
        <w:spacing w:after="0"/>
      </w:pPr>
    </w:p>
    <w:tbl>
      <w:tblPr>
        <w:tblStyle w:val="Tabelraster"/>
        <w:tblpPr w:leftFromText="141" w:rightFromText="141" w:vertAnchor="page" w:horzAnchor="page" w:tblpX="1549" w:tblpY="3837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452"/>
        <w:gridCol w:w="1726"/>
        <w:gridCol w:w="3452"/>
        <w:gridCol w:w="575"/>
      </w:tblGrid>
      <w:tr w:rsidR="00DD40A1" w:rsidTr="00DD40A1">
        <w:tc>
          <w:tcPr>
            <w:tcW w:w="576" w:type="dxa"/>
            <w:vMerge w:val="restart"/>
            <w:textDirection w:val="btLr"/>
            <w:vAlign w:val="center"/>
          </w:tcPr>
          <w:p w:rsidR="00DD40A1" w:rsidRDefault="00DD40A1" w:rsidP="00DD40A1">
            <w:pPr>
              <w:ind w:left="113" w:right="113"/>
              <w:jc w:val="center"/>
            </w:pPr>
            <w:r>
              <w:t>Persoonlijkheid</w:t>
            </w:r>
          </w:p>
        </w:tc>
        <w:tc>
          <w:tcPr>
            <w:tcW w:w="3452" w:type="dxa"/>
          </w:tcPr>
          <w:p w:rsidR="00DD40A1" w:rsidRDefault="00DD40A1" w:rsidP="00DD40A1"/>
        </w:tc>
        <w:tc>
          <w:tcPr>
            <w:tcW w:w="1726" w:type="dxa"/>
          </w:tcPr>
          <w:p w:rsidR="00DD40A1" w:rsidRDefault="00DD40A1" w:rsidP="00DD40A1"/>
        </w:tc>
        <w:tc>
          <w:tcPr>
            <w:tcW w:w="3452" w:type="dxa"/>
          </w:tcPr>
          <w:p w:rsidR="00DD40A1" w:rsidRDefault="00DD40A1" w:rsidP="00DD40A1"/>
        </w:tc>
        <w:tc>
          <w:tcPr>
            <w:tcW w:w="575" w:type="dxa"/>
            <w:vMerge w:val="restart"/>
            <w:textDirection w:val="tbRl"/>
            <w:vAlign w:val="center"/>
          </w:tcPr>
          <w:p w:rsidR="00DD40A1" w:rsidRDefault="00DD40A1" w:rsidP="00DD40A1">
            <w:pPr>
              <w:ind w:left="113" w:right="113"/>
              <w:jc w:val="center"/>
            </w:pPr>
            <w:r>
              <w:t>Omgeving</w:t>
            </w:r>
          </w:p>
        </w:tc>
      </w:tr>
      <w:tr w:rsidR="00DD40A1" w:rsidTr="00DD40A1">
        <w:tc>
          <w:tcPr>
            <w:tcW w:w="576" w:type="dxa"/>
            <w:vMerge/>
            <w:shd w:val="clear" w:color="auto" w:fill="FFFFFF" w:themeFill="background1"/>
          </w:tcPr>
          <w:p w:rsidR="00DD40A1" w:rsidRPr="00B47ADC" w:rsidRDefault="00DD40A1" w:rsidP="00DD40A1">
            <w:pPr>
              <w:jc w:val="center"/>
              <w:rPr>
                <w:noProof/>
              </w:rPr>
            </w:pPr>
          </w:p>
        </w:tc>
        <w:tc>
          <w:tcPr>
            <w:tcW w:w="8630" w:type="dxa"/>
            <w:gridSpan w:val="3"/>
            <w:shd w:val="clear" w:color="auto" w:fill="FFFFFF" w:themeFill="background1"/>
            <w:vAlign w:val="center"/>
          </w:tcPr>
          <w:p w:rsidR="00DD40A1" w:rsidRDefault="00DD40A1" w:rsidP="00DD40A1">
            <w:pPr>
              <w:jc w:val="center"/>
            </w:pPr>
            <w:r w:rsidRPr="00B47ADC"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790A6889" wp14:editId="1F5955AB">
                  <wp:simplePos x="0" y="0"/>
                  <wp:positionH relativeFrom="column">
                    <wp:posOffset>1900555</wp:posOffset>
                  </wp:positionH>
                  <wp:positionV relativeFrom="paragraph">
                    <wp:posOffset>12065</wp:posOffset>
                  </wp:positionV>
                  <wp:extent cx="359410" cy="359410"/>
                  <wp:effectExtent l="0" t="0" r="2540" b="2540"/>
                  <wp:wrapNone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ymbool_zichtbare talenten_prestati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Zichtbare</w:t>
            </w:r>
            <w:r>
              <w:br/>
              <w:t>talenten</w:t>
            </w:r>
          </w:p>
        </w:tc>
        <w:tc>
          <w:tcPr>
            <w:tcW w:w="575" w:type="dxa"/>
            <w:vMerge/>
            <w:shd w:val="clear" w:color="auto" w:fill="FFFFFF" w:themeFill="background1"/>
          </w:tcPr>
          <w:p w:rsidR="00DD40A1" w:rsidRPr="00B47ADC" w:rsidRDefault="00DD40A1" w:rsidP="00DD40A1">
            <w:pPr>
              <w:jc w:val="center"/>
              <w:rPr>
                <w:noProof/>
              </w:rPr>
            </w:pPr>
          </w:p>
        </w:tc>
      </w:tr>
      <w:tr w:rsidR="00DD40A1" w:rsidTr="00DD40A1">
        <w:tc>
          <w:tcPr>
            <w:tcW w:w="576" w:type="dxa"/>
            <w:vMerge/>
            <w:shd w:val="clear" w:color="auto" w:fill="FFFFFF" w:themeFill="background1"/>
          </w:tcPr>
          <w:p w:rsidR="00DD40A1" w:rsidRPr="00B47ADC" w:rsidRDefault="00DD40A1" w:rsidP="00DD40A1">
            <w:pPr>
              <w:rPr>
                <w:noProof/>
              </w:rPr>
            </w:pPr>
          </w:p>
        </w:tc>
        <w:tc>
          <w:tcPr>
            <w:tcW w:w="345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DD40A1" w:rsidRDefault="00DD40A1" w:rsidP="00DD40A1">
            <w:pPr>
              <w:rPr>
                <w:i/>
                <w:sz w:val="16"/>
              </w:rPr>
            </w:pPr>
            <w:r w:rsidRPr="00B47ADC">
              <w:rPr>
                <w:noProof/>
              </w:rPr>
              <w:drawing>
                <wp:anchor distT="0" distB="0" distL="114300" distR="114300" simplePos="0" relativeHeight="251754496" behindDoc="0" locked="0" layoutInCell="1" allowOverlap="1" wp14:anchorId="41384B60" wp14:editId="27B07BF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20472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3435" y="0"/>
                      <wp:lineTo x="0" y="3435"/>
                      <wp:lineTo x="0" y="16028"/>
                      <wp:lineTo x="3435" y="20608"/>
                      <wp:lineTo x="16028" y="20608"/>
                      <wp:lineTo x="19463" y="18318"/>
                      <wp:lineTo x="20608" y="14883"/>
                      <wp:lineTo x="20608" y="3435"/>
                      <wp:lineTo x="17173" y="0"/>
                      <wp:lineTo x="3435" y="0"/>
                    </wp:wrapPolygon>
                  </wp:wrapThrough>
                  <wp:docPr id="25" name="Afbeelding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ymbool_uitdaging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Uitdagingen</w:t>
            </w:r>
            <w:r>
              <w:br/>
            </w:r>
            <w:r w:rsidRPr="00B47ADC">
              <w:rPr>
                <w:i/>
                <w:sz w:val="16"/>
              </w:rPr>
              <w:t>bijv.</w:t>
            </w:r>
            <w:r>
              <w:rPr>
                <w:i/>
                <w:sz w:val="16"/>
              </w:rPr>
              <w:t xml:space="preserve"> perfectionisme, motivatie</w:t>
            </w:r>
          </w:p>
          <w:p w:rsidR="00DD40A1" w:rsidRPr="00B47ADC" w:rsidRDefault="00DD40A1" w:rsidP="00DD40A1"/>
        </w:tc>
        <w:tc>
          <w:tcPr>
            <w:tcW w:w="1726" w:type="dxa"/>
          </w:tcPr>
          <w:p w:rsidR="00DD40A1" w:rsidRDefault="00DD40A1" w:rsidP="00DD40A1"/>
        </w:tc>
        <w:tc>
          <w:tcPr>
            <w:tcW w:w="3452" w:type="dxa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DD40A1" w:rsidRDefault="00DD40A1" w:rsidP="00DD40A1">
            <w:pPr>
              <w:rPr>
                <w:i/>
                <w:sz w:val="16"/>
              </w:rPr>
            </w:pPr>
            <w:r>
              <w:t>Belemmeringen</w:t>
            </w:r>
            <w:r>
              <w:br/>
            </w:r>
            <w:r w:rsidRPr="00B47ADC">
              <w:rPr>
                <w:i/>
                <w:sz w:val="16"/>
              </w:rPr>
              <w:t>bijv.</w:t>
            </w:r>
            <w:r w:rsidRPr="00B47ADC">
              <w:rPr>
                <w:noProof/>
              </w:rPr>
              <w:drawing>
                <wp:anchor distT="0" distB="0" distL="114300" distR="114300" simplePos="0" relativeHeight="251756544" behindDoc="0" locked="0" layoutInCell="1" allowOverlap="1" wp14:anchorId="388F8CC4" wp14:editId="7618083A">
                  <wp:simplePos x="0" y="0"/>
                  <wp:positionH relativeFrom="column">
                    <wp:posOffset>-68106</wp:posOffset>
                  </wp:positionH>
                  <wp:positionV relativeFrom="paragraph">
                    <wp:posOffset>15875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3435" y="0"/>
                      <wp:lineTo x="0" y="3435"/>
                      <wp:lineTo x="0" y="16028"/>
                      <wp:lineTo x="3435" y="20608"/>
                      <wp:lineTo x="17173" y="20608"/>
                      <wp:lineTo x="19463" y="18318"/>
                      <wp:lineTo x="20608" y="14883"/>
                      <wp:lineTo x="20608" y="3435"/>
                      <wp:lineTo x="17173" y="0"/>
                      <wp:lineTo x="3435" y="0"/>
                    </wp:wrapPolygon>
                  </wp:wrapThrough>
                  <wp:docPr id="26" name="Afbeelding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ymbool_belemmering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sz w:val="16"/>
              </w:rPr>
              <w:t xml:space="preserve"> onbegrip, geen middelen</w:t>
            </w:r>
          </w:p>
          <w:p w:rsidR="00DD40A1" w:rsidRDefault="00DD40A1" w:rsidP="00DD40A1"/>
        </w:tc>
        <w:tc>
          <w:tcPr>
            <w:tcW w:w="575" w:type="dxa"/>
            <w:vMerge/>
            <w:shd w:val="clear" w:color="auto" w:fill="FFFFFF" w:themeFill="background1"/>
          </w:tcPr>
          <w:p w:rsidR="00DD40A1" w:rsidRDefault="00DD40A1" w:rsidP="00DD40A1"/>
        </w:tc>
      </w:tr>
      <w:tr w:rsidR="00DD40A1" w:rsidTr="00DD40A1">
        <w:tc>
          <w:tcPr>
            <w:tcW w:w="576" w:type="dxa"/>
            <w:vMerge/>
            <w:shd w:val="clear" w:color="auto" w:fill="FFFFFF" w:themeFill="background1"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D40A1" w:rsidRDefault="00DD40A1" w:rsidP="00DD40A1"/>
        </w:tc>
        <w:tc>
          <w:tcPr>
            <w:tcW w:w="1726" w:type="dxa"/>
            <w:vAlign w:val="center"/>
          </w:tcPr>
          <w:p w:rsidR="00DD40A1" w:rsidRDefault="00DD40A1" w:rsidP="00DD40A1">
            <w:pPr>
              <w:jc w:val="center"/>
            </w:pPr>
          </w:p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DD40A1" w:rsidRDefault="00DD40A1" w:rsidP="00DD40A1"/>
        </w:tc>
        <w:tc>
          <w:tcPr>
            <w:tcW w:w="575" w:type="dxa"/>
            <w:vMerge/>
            <w:shd w:val="clear" w:color="auto" w:fill="FFFFFF" w:themeFill="background1"/>
          </w:tcPr>
          <w:p w:rsidR="00DD40A1" w:rsidRDefault="00DD40A1" w:rsidP="00DD40A1"/>
        </w:tc>
      </w:tr>
      <w:tr w:rsidR="00DD40A1" w:rsidTr="00DD40A1">
        <w:tc>
          <w:tcPr>
            <w:tcW w:w="576" w:type="dxa"/>
            <w:vMerge/>
            <w:shd w:val="clear" w:color="auto" w:fill="FFFFFF" w:themeFill="background1"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D40A1" w:rsidRDefault="00DD40A1" w:rsidP="00DD40A1"/>
        </w:tc>
        <w:tc>
          <w:tcPr>
            <w:tcW w:w="1726" w:type="dxa"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DD40A1" w:rsidRDefault="00DD40A1" w:rsidP="00DD40A1"/>
        </w:tc>
        <w:tc>
          <w:tcPr>
            <w:tcW w:w="575" w:type="dxa"/>
            <w:vMerge/>
            <w:shd w:val="clear" w:color="auto" w:fill="FFFFFF" w:themeFill="background1"/>
          </w:tcPr>
          <w:p w:rsidR="00DD40A1" w:rsidRDefault="00DD40A1" w:rsidP="00DD40A1"/>
        </w:tc>
      </w:tr>
      <w:tr w:rsidR="00DD40A1" w:rsidTr="00DD40A1">
        <w:tc>
          <w:tcPr>
            <w:tcW w:w="576" w:type="dxa"/>
            <w:vMerge/>
            <w:shd w:val="clear" w:color="auto" w:fill="FFFFFF" w:themeFill="background1"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DD40A1" w:rsidRDefault="00DD40A1" w:rsidP="00DD40A1"/>
        </w:tc>
        <w:tc>
          <w:tcPr>
            <w:tcW w:w="1726" w:type="dxa"/>
            <w:vMerge w:val="restart"/>
            <w:vAlign w:val="center"/>
          </w:tcPr>
          <w:p w:rsidR="00DD40A1" w:rsidRDefault="00DD40A1" w:rsidP="00DD40A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52448" behindDoc="0" locked="0" layoutInCell="1" allowOverlap="1" wp14:anchorId="13008EC9" wp14:editId="17727649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-746760</wp:posOffset>
                  </wp:positionV>
                  <wp:extent cx="832485" cy="832485"/>
                  <wp:effectExtent l="0" t="0" r="5715" b="5715"/>
                  <wp:wrapNone/>
                  <wp:docPr id="27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ymbool_ontwikkelin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DD40A1" w:rsidRDefault="00DD40A1" w:rsidP="00DD40A1"/>
        </w:tc>
        <w:tc>
          <w:tcPr>
            <w:tcW w:w="575" w:type="dxa"/>
            <w:vMerge/>
            <w:shd w:val="clear" w:color="auto" w:fill="FFFFFF" w:themeFill="background1"/>
          </w:tcPr>
          <w:p w:rsidR="00DD40A1" w:rsidRDefault="00DD40A1" w:rsidP="00DD40A1"/>
        </w:tc>
      </w:tr>
      <w:tr w:rsidR="00DD40A1" w:rsidTr="00DD40A1">
        <w:tc>
          <w:tcPr>
            <w:tcW w:w="576" w:type="dxa"/>
            <w:vMerge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auto"/>
            </w:tcBorders>
          </w:tcPr>
          <w:p w:rsidR="00DD40A1" w:rsidRDefault="00DD40A1" w:rsidP="00DD40A1"/>
        </w:tc>
        <w:tc>
          <w:tcPr>
            <w:tcW w:w="1726" w:type="dxa"/>
            <w:vMerge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808080" w:themeColor="background1" w:themeShade="80"/>
            </w:tcBorders>
          </w:tcPr>
          <w:p w:rsidR="00DD40A1" w:rsidRDefault="00DD40A1" w:rsidP="00DD40A1"/>
        </w:tc>
        <w:tc>
          <w:tcPr>
            <w:tcW w:w="575" w:type="dxa"/>
            <w:vMerge/>
          </w:tcPr>
          <w:p w:rsidR="00DD40A1" w:rsidRDefault="00DD40A1" w:rsidP="00DD40A1"/>
        </w:tc>
      </w:tr>
      <w:tr w:rsidR="00DD40A1" w:rsidTr="00DD40A1">
        <w:tc>
          <w:tcPr>
            <w:tcW w:w="576" w:type="dxa"/>
            <w:vMerge/>
          </w:tcPr>
          <w:p w:rsidR="00DD40A1" w:rsidRPr="00B47ADC" w:rsidRDefault="00DD40A1" w:rsidP="00DD40A1">
            <w:pPr>
              <w:rPr>
                <w:noProof/>
              </w:rPr>
            </w:pPr>
          </w:p>
        </w:tc>
        <w:tc>
          <w:tcPr>
            <w:tcW w:w="3452" w:type="dxa"/>
            <w:tcBorders>
              <w:bottom w:val="dotted" w:sz="4" w:space="0" w:color="808080" w:themeColor="background1" w:themeShade="80"/>
            </w:tcBorders>
          </w:tcPr>
          <w:p w:rsidR="00DD40A1" w:rsidRDefault="00DD40A1" w:rsidP="00DD40A1">
            <w:pPr>
              <w:rPr>
                <w:i/>
                <w:sz w:val="16"/>
              </w:rPr>
            </w:pPr>
            <w:r w:rsidRPr="00B47ADC">
              <w:rPr>
                <w:noProof/>
              </w:rPr>
              <w:drawing>
                <wp:anchor distT="0" distB="0" distL="114300" distR="114300" simplePos="0" relativeHeight="251753472" behindDoc="0" locked="0" layoutInCell="1" allowOverlap="1" wp14:anchorId="1D308A04" wp14:editId="6A2B7778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27295</wp:posOffset>
                  </wp:positionV>
                  <wp:extent cx="360000" cy="360000"/>
                  <wp:effectExtent l="0" t="0" r="2540" b="2540"/>
                  <wp:wrapThrough wrapText="bothSides">
                    <wp:wrapPolygon edited="0">
                      <wp:start x="3435" y="0"/>
                      <wp:lineTo x="0" y="3435"/>
                      <wp:lineTo x="0" y="16028"/>
                      <wp:lineTo x="3435" y="20608"/>
                      <wp:lineTo x="17173" y="20608"/>
                      <wp:lineTo x="20608" y="16028"/>
                      <wp:lineTo x="20608" y="3435"/>
                      <wp:lineTo x="17173" y="0"/>
                      <wp:lineTo x="3435" y="0"/>
                    </wp:wrapPolygon>
                  </wp:wrapThrough>
                  <wp:docPr id="28" name="Afbeelding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ymbool_kwaliteite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Kwaliteiten</w:t>
            </w:r>
            <w:r>
              <w:br/>
            </w:r>
            <w:r w:rsidRPr="00B47ADC">
              <w:rPr>
                <w:i/>
                <w:sz w:val="16"/>
              </w:rPr>
              <w:t>bijv.</w:t>
            </w:r>
            <w:r>
              <w:rPr>
                <w:i/>
                <w:sz w:val="16"/>
              </w:rPr>
              <w:t xml:space="preserve"> doorzetten, flexibel zijn</w:t>
            </w:r>
          </w:p>
          <w:p w:rsidR="00DD40A1" w:rsidRDefault="00DD40A1" w:rsidP="00DD40A1"/>
        </w:tc>
        <w:tc>
          <w:tcPr>
            <w:tcW w:w="1726" w:type="dxa"/>
            <w:vMerge/>
          </w:tcPr>
          <w:p w:rsidR="00DD40A1" w:rsidRDefault="00DD40A1" w:rsidP="00DD40A1"/>
        </w:tc>
        <w:tc>
          <w:tcPr>
            <w:tcW w:w="3452" w:type="dxa"/>
            <w:tcBorders>
              <w:bottom w:val="dotted" w:sz="4" w:space="0" w:color="808080" w:themeColor="background1" w:themeShade="80"/>
            </w:tcBorders>
            <w:vAlign w:val="bottom"/>
          </w:tcPr>
          <w:p w:rsidR="00DD40A1" w:rsidRDefault="00DD40A1" w:rsidP="00DD40A1">
            <w:pPr>
              <w:rPr>
                <w:i/>
                <w:sz w:val="16"/>
              </w:rPr>
            </w:pPr>
            <w:r w:rsidRPr="00B47ADC">
              <w:rPr>
                <w:noProof/>
              </w:rPr>
              <w:drawing>
                <wp:anchor distT="0" distB="0" distL="114300" distR="114300" simplePos="0" relativeHeight="251755520" behindDoc="0" locked="0" layoutInCell="1" allowOverlap="1" wp14:anchorId="20932364" wp14:editId="47C18347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22860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3435" y="0"/>
                      <wp:lineTo x="0" y="3435"/>
                      <wp:lineTo x="0" y="16028"/>
                      <wp:lineTo x="2290" y="20608"/>
                      <wp:lineTo x="3435" y="20608"/>
                      <wp:lineTo x="17173" y="20608"/>
                      <wp:lineTo x="18318" y="20608"/>
                      <wp:lineTo x="20608" y="16028"/>
                      <wp:lineTo x="20608" y="3435"/>
                      <wp:lineTo x="17173" y="0"/>
                      <wp:lineTo x="3435" y="0"/>
                    </wp:wrapPolygon>
                  </wp:wrapThrough>
                  <wp:docPr id="29" name="Afbeelding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ymbool_kans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Kansen</w:t>
            </w:r>
            <w:r>
              <w:br/>
            </w:r>
            <w:r w:rsidRPr="00B47ADC">
              <w:rPr>
                <w:i/>
                <w:sz w:val="16"/>
              </w:rPr>
              <w:t>bijv.</w:t>
            </w:r>
            <w:r>
              <w:rPr>
                <w:i/>
                <w:sz w:val="16"/>
              </w:rPr>
              <w:t xml:space="preserve"> inspirerende mensen, hulp</w:t>
            </w:r>
          </w:p>
          <w:p w:rsidR="00DD40A1" w:rsidRPr="00B47ADC" w:rsidRDefault="00DD40A1" w:rsidP="00DD40A1">
            <w:pPr>
              <w:rPr>
                <w:i/>
              </w:rPr>
            </w:pPr>
          </w:p>
        </w:tc>
        <w:tc>
          <w:tcPr>
            <w:tcW w:w="575" w:type="dxa"/>
            <w:vMerge/>
          </w:tcPr>
          <w:p w:rsidR="00DD40A1" w:rsidRPr="00B47ADC" w:rsidRDefault="00DD40A1" w:rsidP="00DD40A1">
            <w:pPr>
              <w:rPr>
                <w:noProof/>
              </w:rPr>
            </w:pPr>
          </w:p>
        </w:tc>
      </w:tr>
      <w:tr w:rsidR="00DD40A1" w:rsidTr="00DD40A1">
        <w:tc>
          <w:tcPr>
            <w:tcW w:w="576" w:type="dxa"/>
            <w:vMerge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D40A1" w:rsidRDefault="00DD40A1" w:rsidP="00DD40A1"/>
        </w:tc>
        <w:tc>
          <w:tcPr>
            <w:tcW w:w="1726" w:type="dxa"/>
            <w:vMerge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D40A1" w:rsidRDefault="00DD40A1" w:rsidP="00DD40A1"/>
        </w:tc>
        <w:tc>
          <w:tcPr>
            <w:tcW w:w="575" w:type="dxa"/>
            <w:vMerge/>
          </w:tcPr>
          <w:p w:rsidR="00DD40A1" w:rsidRDefault="00DD40A1" w:rsidP="00DD40A1"/>
        </w:tc>
      </w:tr>
      <w:tr w:rsidR="00DD40A1" w:rsidTr="00DD40A1">
        <w:tc>
          <w:tcPr>
            <w:tcW w:w="576" w:type="dxa"/>
            <w:vMerge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D40A1" w:rsidRDefault="00DD40A1" w:rsidP="00DD40A1"/>
        </w:tc>
        <w:tc>
          <w:tcPr>
            <w:tcW w:w="1726" w:type="dxa"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D40A1" w:rsidRDefault="00DD40A1" w:rsidP="00DD40A1"/>
        </w:tc>
        <w:tc>
          <w:tcPr>
            <w:tcW w:w="575" w:type="dxa"/>
            <w:vMerge/>
          </w:tcPr>
          <w:p w:rsidR="00DD40A1" w:rsidRDefault="00DD40A1" w:rsidP="00DD40A1"/>
        </w:tc>
      </w:tr>
      <w:tr w:rsidR="00DD40A1" w:rsidTr="00DD40A1">
        <w:tc>
          <w:tcPr>
            <w:tcW w:w="576" w:type="dxa"/>
            <w:vMerge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D40A1" w:rsidRDefault="00DD40A1" w:rsidP="00DD40A1"/>
        </w:tc>
        <w:tc>
          <w:tcPr>
            <w:tcW w:w="1726" w:type="dxa"/>
          </w:tcPr>
          <w:p w:rsidR="00DD40A1" w:rsidRDefault="00DD40A1" w:rsidP="00DD40A1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DD40A1" w:rsidRDefault="00DD40A1" w:rsidP="00DD40A1"/>
        </w:tc>
        <w:tc>
          <w:tcPr>
            <w:tcW w:w="575" w:type="dxa"/>
            <w:vMerge/>
          </w:tcPr>
          <w:p w:rsidR="00DD40A1" w:rsidRDefault="00DD40A1" w:rsidP="00DD40A1"/>
        </w:tc>
      </w:tr>
      <w:tr w:rsidR="00DD40A1" w:rsidTr="00DD40A1">
        <w:tc>
          <w:tcPr>
            <w:tcW w:w="576" w:type="dxa"/>
            <w:vMerge/>
          </w:tcPr>
          <w:p w:rsidR="00DD40A1" w:rsidRPr="00B47ADC" w:rsidRDefault="00DD40A1" w:rsidP="00DD40A1">
            <w:pPr>
              <w:jc w:val="center"/>
              <w:rPr>
                <w:noProof/>
              </w:rPr>
            </w:pPr>
          </w:p>
        </w:tc>
        <w:tc>
          <w:tcPr>
            <w:tcW w:w="8630" w:type="dxa"/>
            <w:gridSpan w:val="3"/>
            <w:vAlign w:val="center"/>
          </w:tcPr>
          <w:p w:rsidR="00DD40A1" w:rsidRDefault="00DD40A1" w:rsidP="00DD40A1">
            <w:pPr>
              <w:jc w:val="center"/>
            </w:pPr>
            <w:r w:rsidRPr="00B47ADC">
              <w:rPr>
                <w:noProof/>
              </w:rPr>
              <w:drawing>
                <wp:anchor distT="0" distB="0" distL="114300" distR="114300" simplePos="0" relativeHeight="251751424" behindDoc="0" locked="0" layoutInCell="1" allowOverlap="1" wp14:anchorId="65D60D5D" wp14:editId="5FCB8911">
                  <wp:simplePos x="0" y="0"/>
                  <wp:positionH relativeFrom="column">
                    <wp:posOffset>1923415</wp:posOffset>
                  </wp:positionH>
                  <wp:positionV relativeFrom="paragraph">
                    <wp:posOffset>97790</wp:posOffset>
                  </wp:positionV>
                  <wp:extent cx="359410" cy="359410"/>
                  <wp:effectExtent l="0" t="0" r="2540" b="2540"/>
                  <wp:wrapNone/>
                  <wp:docPr id="30" name="Afbeelding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ymbool_talenten_aanle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  <w:t>Talenten</w:t>
            </w:r>
          </w:p>
        </w:tc>
        <w:tc>
          <w:tcPr>
            <w:tcW w:w="575" w:type="dxa"/>
            <w:vMerge/>
          </w:tcPr>
          <w:p w:rsidR="00DD40A1" w:rsidRPr="00B47ADC" w:rsidRDefault="00DD40A1" w:rsidP="00DD40A1">
            <w:pPr>
              <w:jc w:val="center"/>
              <w:rPr>
                <w:noProof/>
              </w:rPr>
            </w:pPr>
          </w:p>
        </w:tc>
      </w:tr>
    </w:tbl>
    <w:p w:rsidR="00245059" w:rsidRDefault="008B5E95" w:rsidP="00A41ED6">
      <w:pPr>
        <w:spacing w:after="0"/>
      </w:pPr>
      <w:r>
        <w:t xml:space="preserve">Schrijf je ideeën hierbij op </w:t>
      </w:r>
      <w:r w:rsidR="00CB0EC5">
        <w:t xml:space="preserve">in onderstaand schema. </w:t>
      </w:r>
    </w:p>
    <w:p w:rsidR="00245059" w:rsidRDefault="00245059" w:rsidP="00A41ED6">
      <w:pPr>
        <w:spacing w:after="0"/>
      </w:pPr>
    </w:p>
    <w:p w:rsidR="00DD40A1" w:rsidRDefault="00DD40A1" w:rsidP="00F54074">
      <w:pPr>
        <w:spacing w:after="0"/>
      </w:pPr>
    </w:p>
    <w:p w:rsidR="00F54074" w:rsidRDefault="00F54074" w:rsidP="00F54074">
      <w:pPr>
        <w:spacing w:after="0"/>
      </w:pPr>
      <w:bookmarkStart w:id="0" w:name="_GoBack"/>
      <w:bookmarkEnd w:id="0"/>
      <w:r>
        <w:t>Omcirkel in het schema hierboven welke kenmerken en factoren voor jou gelden/bij jouw situatie passen. Vul indien nodig het schema aan met woorden voor eigen uitdagingen, kwaliteiten, belemmeringen en kansen.</w:t>
      </w:r>
    </w:p>
    <w:p w:rsidR="00F54074" w:rsidRDefault="00F54074" w:rsidP="00F54074">
      <w:pPr>
        <w:spacing w:after="0"/>
      </w:pPr>
    </w:p>
    <w:p w:rsidR="00F54074" w:rsidRDefault="00F54074" w:rsidP="00F54074">
      <w:pPr>
        <w:spacing w:after="0"/>
      </w:pPr>
      <w:r w:rsidRPr="00596A55">
        <w:t>Bedenk vervolgens met elkaar welke kenmerken en factoren binnen jullie team aanwezig zijn.</w:t>
      </w:r>
      <w:r>
        <w:t xml:space="preserve"> Vul hiervoor het schema op de volgende bladzijde in.</w:t>
      </w:r>
    </w:p>
    <w:p w:rsidR="00F54074" w:rsidRDefault="00F54074" w:rsidP="00D9107A">
      <w:pPr>
        <w:spacing w:after="0"/>
      </w:pPr>
    </w:p>
    <w:p w:rsidR="008B5E95" w:rsidRDefault="008B5E95">
      <w:r>
        <w:br w:type="page"/>
      </w:r>
    </w:p>
    <w:p w:rsidR="00D9107A" w:rsidRPr="008B5E95" w:rsidRDefault="008B5E95" w:rsidP="00D9107A">
      <w:pPr>
        <w:spacing w:after="0"/>
        <w:rPr>
          <w:color w:val="B31166" w:themeColor="accent1"/>
        </w:rPr>
      </w:pPr>
      <w:r w:rsidRPr="008B5E95">
        <w:rPr>
          <w:color w:val="B31166" w:themeColor="accent1"/>
        </w:rPr>
        <w:lastRenderedPageBreak/>
        <w:t>Teamanalyse – Onze talenten in ontwikkeling</w:t>
      </w:r>
    </w:p>
    <w:p w:rsidR="00D9107A" w:rsidRPr="00596A55" w:rsidRDefault="00D9107A" w:rsidP="00D9107A">
      <w:pPr>
        <w:spacing w:after="0"/>
        <w:rPr>
          <w:noProof/>
          <w:sz w:val="24"/>
        </w:rPr>
      </w:pPr>
    </w:p>
    <w:p w:rsidR="00A41ED6" w:rsidRDefault="008B5E95" w:rsidP="00A41ED6">
      <w:pPr>
        <w:spacing w:after="0"/>
      </w:pPr>
      <w:r>
        <w:t xml:space="preserve">Breng </w:t>
      </w:r>
      <w:r w:rsidR="00A41ED6">
        <w:t xml:space="preserve">de kwaliteiten en uitdagingen van alle teamleden </w:t>
      </w:r>
      <w:r>
        <w:t>in kaart</w:t>
      </w:r>
      <w:r w:rsidR="00D9107A">
        <w:t>. B</w:t>
      </w:r>
      <w:r w:rsidR="00A41ED6">
        <w:t xml:space="preserve">enoem </w:t>
      </w:r>
      <w:r>
        <w:t xml:space="preserve">ook </w:t>
      </w:r>
      <w:r w:rsidR="00A41ED6">
        <w:t>met elkaar de kansen en bele</w:t>
      </w:r>
      <w:r w:rsidR="00245059">
        <w:t xml:space="preserve">mmeringen uit jullie omgeving. </w:t>
      </w:r>
      <w:r w:rsidR="00A41ED6">
        <w:t>Denk bij omgeving niet alleen aan de schoolse omgeving</w:t>
      </w:r>
      <w:r>
        <w:t>,</w:t>
      </w:r>
      <w:r w:rsidR="00A41ED6">
        <w:t xml:space="preserve"> maar ook aa</w:t>
      </w:r>
      <w:r w:rsidR="00245059">
        <w:t>n familie, hobbyclub, sport, enzovoort.</w:t>
      </w:r>
      <w:r w:rsidR="00F54074">
        <w:t xml:space="preserve"> Vul daarna het schema in.</w:t>
      </w:r>
    </w:p>
    <w:p w:rsidR="00D9107A" w:rsidRDefault="00D9107A" w:rsidP="00A41ED6">
      <w:pPr>
        <w:spacing w:after="0"/>
      </w:pPr>
    </w:p>
    <w:p w:rsidR="00FE0064" w:rsidRDefault="00BC4CFD" w:rsidP="00A41ED6">
      <w:pPr>
        <w:spacing w:after="0"/>
      </w:pPr>
      <w:r>
        <w:t>Schrijf in de vaandel, onder het woord 'Talenten', de talenten van jullie team</w:t>
      </w:r>
      <w:r w:rsidR="007337C7">
        <w:t>.</w:t>
      </w:r>
      <w:r>
        <w:t xml:space="preserve"> </w:t>
      </w:r>
    </w:p>
    <w:p w:rsidR="00BC4CFD" w:rsidRDefault="00F54074" w:rsidP="00A41ED6">
      <w:pPr>
        <w:spacing w:after="0"/>
      </w:pPr>
      <w:r>
        <w:t xml:space="preserve">Elk teamlid beantwoordt </w:t>
      </w:r>
      <w:r w:rsidR="00BC4CFD">
        <w:t xml:space="preserve">daarvoor de </w:t>
      </w:r>
      <w:r>
        <w:t xml:space="preserve">vragen: </w:t>
      </w:r>
    </w:p>
    <w:p w:rsidR="00FE0064" w:rsidRDefault="00FE0064" w:rsidP="00A41ED6">
      <w:pPr>
        <w:spacing w:after="0"/>
      </w:pPr>
    </w:p>
    <w:p w:rsidR="00BC4CFD" w:rsidRDefault="00F54074" w:rsidP="00BC4CFD">
      <w:pPr>
        <w:pStyle w:val="Lijstalinea"/>
        <w:numPr>
          <w:ilvl w:val="0"/>
          <w:numId w:val="36"/>
        </w:numPr>
        <w:spacing w:after="0"/>
      </w:pPr>
      <w:r>
        <w:t xml:space="preserve">Waar ben je goed in? </w:t>
      </w:r>
    </w:p>
    <w:p w:rsidR="00BC4CFD" w:rsidRDefault="00F54074" w:rsidP="00BC4CFD">
      <w:pPr>
        <w:pStyle w:val="Lijstalinea"/>
        <w:numPr>
          <w:ilvl w:val="0"/>
          <w:numId w:val="36"/>
        </w:numPr>
        <w:spacing w:after="0"/>
      </w:pPr>
      <w:r>
        <w:t xml:space="preserve">Wat past echt bij jou en vind je heerlijk om te doen? </w:t>
      </w:r>
    </w:p>
    <w:p w:rsidR="00145236" w:rsidRDefault="00145236" w:rsidP="00A41ED6">
      <w:pPr>
        <w:spacing w:after="0"/>
      </w:pPr>
    </w:p>
    <w:tbl>
      <w:tblPr>
        <w:tblStyle w:val="Tabelraster"/>
        <w:tblpPr w:leftFromText="141" w:rightFromText="141" w:vertAnchor="page" w:horzAnchor="page" w:tblpX="1561" w:tblpY="501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3452"/>
        <w:gridCol w:w="1726"/>
        <w:gridCol w:w="3452"/>
        <w:gridCol w:w="575"/>
      </w:tblGrid>
      <w:tr w:rsidR="00FE0064" w:rsidTr="00FE0064">
        <w:tc>
          <w:tcPr>
            <w:tcW w:w="576" w:type="dxa"/>
            <w:vMerge w:val="restart"/>
            <w:textDirection w:val="btLr"/>
            <w:vAlign w:val="center"/>
          </w:tcPr>
          <w:p w:rsidR="00FE0064" w:rsidRDefault="00FE0064" w:rsidP="00FE0064">
            <w:pPr>
              <w:ind w:left="113" w:right="113"/>
              <w:jc w:val="center"/>
            </w:pPr>
            <w:r>
              <w:t>Persoonlijkheid</w:t>
            </w:r>
          </w:p>
        </w:tc>
        <w:tc>
          <w:tcPr>
            <w:tcW w:w="3452" w:type="dxa"/>
          </w:tcPr>
          <w:p w:rsidR="00FE0064" w:rsidRDefault="00FE0064" w:rsidP="00FE0064"/>
        </w:tc>
        <w:tc>
          <w:tcPr>
            <w:tcW w:w="1726" w:type="dxa"/>
          </w:tcPr>
          <w:p w:rsidR="00FE0064" w:rsidRDefault="00FE0064" w:rsidP="00FE0064"/>
        </w:tc>
        <w:tc>
          <w:tcPr>
            <w:tcW w:w="3452" w:type="dxa"/>
          </w:tcPr>
          <w:p w:rsidR="00FE0064" w:rsidRDefault="00FE0064" w:rsidP="00FE0064"/>
        </w:tc>
        <w:tc>
          <w:tcPr>
            <w:tcW w:w="575" w:type="dxa"/>
            <w:vMerge w:val="restart"/>
            <w:textDirection w:val="tbRl"/>
            <w:vAlign w:val="center"/>
          </w:tcPr>
          <w:p w:rsidR="00FE0064" w:rsidRDefault="00FE0064" w:rsidP="00FE0064">
            <w:pPr>
              <w:ind w:left="113" w:right="113"/>
              <w:jc w:val="center"/>
            </w:pPr>
            <w:r>
              <w:t>Omgeving</w:t>
            </w:r>
          </w:p>
        </w:tc>
      </w:tr>
      <w:tr w:rsidR="00FE0064" w:rsidTr="00FE0064">
        <w:tc>
          <w:tcPr>
            <w:tcW w:w="576" w:type="dxa"/>
            <w:vMerge/>
            <w:shd w:val="clear" w:color="auto" w:fill="FFFFFF" w:themeFill="background1"/>
          </w:tcPr>
          <w:p w:rsidR="00FE0064" w:rsidRPr="00B47ADC" w:rsidRDefault="00FE0064" w:rsidP="00FE0064">
            <w:pPr>
              <w:jc w:val="center"/>
              <w:rPr>
                <w:noProof/>
              </w:rPr>
            </w:pPr>
          </w:p>
        </w:tc>
        <w:tc>
          <w:tcPr>
            <w:tcW w:w="8630" w:type="dxa"/>
            <w:gridSpan w:val="3"/>
            <w:shd w:val="clear" w:color="auto" w:fill="FFFFFF" w:themeFill="background1"/>
            <w:vAlign w:val="center"/>
          </w:tcPr>
          <w:p w:rsidR="00FE0064" w:rsidRDefault="00FE0064" w:rsidP="00FE0064">
            <w:pPr>
              <w:jc w:val="center"/>
            </w:pPr>
            <w:r w:rsidRPr="00B47ADC">
              <w:rPr>
                <w:noProof/>
              </w:rPr>
              <w:drawing>
                <wp:anchor distT="0" distB="0" distL="114300" distR="114300" simplePos="0" relativeHeight="251749376" behindDoc="0" locked="0" layoutInCell="1" allowOverlap="1" wp14:anchorId="12D712C0" wp14:editId="5FF7076C">
                  <wp:simplePos x="0" y="0"/>
                  <wp:positionH relativeFrom="column">
                    <wp:posOffset>1936115</wp:posOffset>
                  </wp:positionH>
                  <wp:positionV relativeFrom="paragraph">
                    <wp:posOffset>2540</wp:posOffset>
                  </wp:positionV>
                  <wp:extent cx="359410" cy="359410"/>
                  <wp:effectExtent l="0" t="0" r="2540" b="2540"/>
                  <wp:wrapNone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symbool_zichtbare talenten_prestati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Zichtbare </w:t>
            </w:r>
            <w:r>
              <w:br/>
              <w:t>talenten</w:t>
            </w:r>
          </w:p>
        </w:tc>
        <w:tc>
          <w:tcPr>
            <w:tcW w:w="575" w:type="dxa"/>
            <w:vMerge/>
            <w:shd w:val="clear" w:color="auto" w:fill="FFFFFF" w:themeFill="background1"/>
          </w:tcPr>
          <w:p w:rsidR="00FE0064" w:rsidRPr="00B47ADC" w:rsidRDefault="00FE0064" w:rsidP="00FE0064">
            <w:pPr>
              <w:jc w:val="center"/>
              <w:rPr>
                <w:noProof/>
              </w:rPr>
            </w:pPr>
          </w:p>
        </w:tc>
      </w:tr>
      <w:tr w:rsidR="00FE0064" w:rsidTr="00FE0064">
        <w:tc>
          <w:tcPr>
            <w:tcW w:w="576" w:type="dxa"/>
            <w:vMerge/>
            <w:shd w:val="clear" w:color="auto" w:fill="FFFFFF" w:themeFill="background1"/>
          </w:tcPr>
          <w:p w:rsidR="00FE0064" w:rsidRPr="00B47ADC" w:rsidRDefault="00FE0064" w:rsidP="00FE0064">
            <w:pPr>
              <w:rPr>
                <w:noProof/>
              </w:rPr>
            </w:pPr>
          </w:p>
        </w:tc>
        <w:tc>
          <w:tcPr>
            <w:tcW w:w="3452" w:type="dxa"/>
            <w:tcBorders>
              <w:bottom w:val="dotted" w:sz="4" w:space="0" w:color="auto"/>
            </w:tcBorders>
            <w:shd w:val="clear" w:color="auto" w:fill="FFFFFF" w:themeFill="background1"/>
          </w:tcPr>
          <w:p w:rsidR="00FE0064" w:rsidRDefault="00FE0064" w:rsidP="00FE0064">
            <w:pPr>
              <w:rPr>
                <w:i/>
                <w:sz w:val="16"/>
              </w:rPr>
            </w:pPr>
            <w:r w:rsidRPr="00B47ADC">
              <w:rPr>
                <w:noProof/>
              </w:rPr>
              <w:drawing>
                <wp:anchor distT="0" distB="0" distL="114300" distR="114300" simplePos="0" relativeHeight="251746304" behindDoc="0" locked="0" layoutInCell="1" allowOverlap="1" wp14:anchorId="22E49281" wp14:editId="35D5114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20472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3435" y="0"/>
                      <wp:lineTo x="0" y="3435"/>
                      <wp:lineTo x="0" y="16028"/>
                      <wp:lineTo x="3435" y="20608"/>
                      <wp:lineTo x="16028" y="20608"/>
                      <wp:lineTo x="19463" y="18318"/>
                      <wp:lineTo x="20608" y="14883"/>
                      <wp:lineTo x="20608" y="3435"/>
                      <wp:lineTo x="17173" y="0"/>
                      <wp:lineTo x="3435" y="0"/>
                    </wp:wrapPolygon>
                  </wp:wrapThrough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symbool_uitdagingen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Uitdagingen</w:t>
            </w:r>
            <w:r>
              <w:br/>
            </w:r>
            <w:r w:rsidRPr="00B47ADC">
              <w:rPr>
                <w:i/>
                <w:sz w:val="16"/>
              </w:rPr>
              <w:t>bijv.</w:t>
            </w:r>
            <w:r>
              <w:rPr>
                <w:i/>
                <w:sz w:val="16"/>
              </w:rPr>
              <w:t xml:space="preserve"> perfectionisme, motivatie</w:t>
            </w:r>
          </w:p>
          <w:p w:rsidR="00FE0064" w:rsidRPr="00B47ADC" w:rsidRDefault="00FE0064" w:rsidP="00FE0064"/>
        </w:tc>
        <w:tc>
          <w:tcPr>
            <w:tcW w:w="1726" w:type="dxa"/>
          </w:tcPr>
          <w:p w:rsidR="00FE0064" w:rsidRDefault="00FE0064" w:rsidP="00FE0064"/>
        </w:tc>
        <w:tc>
          <w:tcPr>
            <w:tcW w:w="3452" w:type="dxa"/>
            <w:tcBorders>
              <w:bottom w:val="dotted" w:sz="4" w:space="0" w:color="808080" w:themeColor="background1" w:themeShade="80"/>
            </w:tcBorders>
            <w:shd w:val="clear" w:color="auto" w:fill="FFFFFF" w:themeFill="background1"/>
            <w:vAlign w:val="bottom"/>
          </w:tcPr>
          <w:p w:rsidR="00FE0064" w:rsidRDefault="00FE0064" w:rsidP="00FE0064">
            <w:pPr>
              <w:rPr>
                <w:i/>
                <w:sz w:val="16"/>
              </w:rPr>
            </w:pPr>
            <w:r>
              <w:t>Belemmeringen</w:t>
            </w:r>
            <w:r>
              <w:br/>
            </w:r>
            <w:r w:rsidRPr="00B47ADC">
              <w:rPr>
                <w:i/>
                <w:sz w:val="16"/>
              </w:rPr>
              <w:t>bijv.</w:t>
            </w:r>
            <w:r w:rsidRPr="00B47ADC">
              <w:rPr>
                <w:noProof/>
              </w:rPr>
              <w:drawing>
                <wp:anchor distT="0" distB="0" distL="114300" distR="114300" simplePos="0" relativeHeight="251748352" behindDoc="0" locked="0" layoutInCell="1" allowOverlap="1" wp14:anchorId="4A052716" wp14:editId="42B963B7">
                  <wp:simplePos x="0" y="0"/>
                  <wp:positionH relativeFrom="column">
                    <wp:posOffset>-68106</wp:posOffset>
                  </wp:positionH>
                  <wp:positionV relativeFrom="paragraph">
                    <wp:posOffset>15875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3435" y="0"/>
                      <wp:lineTo x="0" y="3435"/>
                      <wp:lineTo x="0" y="16028"/>
                      <wp:lineTo x="3435" y="20608"/>
                      <wp:lineTo x="17173" y="20608"/>
                      <wp:lineTo x="19463" y="18318"/>
                      <wp:lineTo x="20608" y="14883"/>
                      <wp:lineTo x="20608" y="3435"/>
                      <wp:lineTo x="17173" y="0"/>
                      <wp:lineTo x="3435" y="0"/>
                    </wp:wrapPolygon>
                  </wp:wrapThrough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ymbool_belemmeringen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i/>
                <w:sz w:val="16"/>
              </w:rPr>
              <w:t xml:space="preserve"> onbegrip, geen middelen</w:t>
            </w:r>
          </w:p>
          <w:p w:rsidR="00FE0064" w:rsidRDefault="00FE0064" w:rsidP="00FE0064"/>
        </w:tc>
        <w:tc>
          <w:tcPr>
            <w:tcW w:w="575" w:type="dxa"/>
            <w:vMerge/>
            <w:shd w:val="clear" w:color="auto" w:fill="FFFFFF" w:themeFill="background1"/>
          </w:tcPr>
          <w:p w:rsidR="00FE0064" w:rsidRDefault="00FE0064" w:rsidP="00FE0064"/>
        </w:tc>
      </w:tr>
      <w:tr w:rsidR="00FE0064" w:rsidTr="00FE0064">
        <w:tc>
          <w:tcPr>
            <w:tcW w:w="576" w:type="dxa"/>
            <w:vMerge/>
            <w:shd w:val="clear" w:color="auto" w:fill="FFFFFF" w:themeFill="background1"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E0064" w:rsidRDefault="00FE0064" w:rsidP="00FE0064"/>
        </w:tc>
        <w:tc>
          <w:tcPr>
            <w:tcW w:w="1726" w:type="dxa"/>
            <w:vAlign w:val="center"/>
          </w:tcPr>
          <w:p w:rsidR="00FE0064" w:rsidRDefault="00FE0064" w:rsidP="00FE0064">
            <w:pPr>
              <w:jc w:val="center"/>
            </w:pPr>
          </w:p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FE0064" w:rsidRDefault="00FE0064" w:rsidP="00FE0064"/>
        </w:tc>
        <w:tc>
          <w:tcPr>
            <w:tcW w:w="575" w:type="dxa"/>
            <w:vMerge/>
            <w:shd w:val="clear" w:color="auto" w:fill="FFFFFF" w:themeFill="background1"/>
          </w:tcPr>
          <w:p w:rsidR="00FE0064" w:rsidRDefault="00FE0064" w:rsidP="00FE0064"/>
        </w:tc>
      </w:tr>
      <w:tr w:rsidR="00FE0064" w:rsidTr="00FE0064">
        <w:tc>
          <w:tcPr>
            <w:tcW w:w="576" w:type="dxa"/>
            <w:vMerge/>
            <w:shd w:val="clear" w:color="auto" w:fill="FFFFFF" w:themeFill="background1"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E0064" w:rsidRDefault="00FE0064" w:rsidP="00FE0064"/>
        </w:tc>
        <w:tc>
          <w:tcPr>
            <w:tcW w:w="1726" w:type="dxa"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FE0064" w:rsidRDefault="00FE0064" w:rsidP="00FE0064"/>
        </w:tc>
        <w:tc>
          <w:tcPr>
            <w:tcW w:w="575" w:type="dxa"/>
            <w:vMerge/>
            <w:shd w:val="clear" w:color="auto" w:fill="FFFFFF" w:themeFill="background1"/>
          </w:tcPr>
          <w:p w:rsidR="00FE0064" w:rsidRDefault="00FE0064" w:rsidP="00FE0064"/>
        </w:tc>
      </w:tr>
      <w:tr w:rsidR="00FE0064" w:rsidTr="00FE0064">
        <w:tc>
          <w:tcPr>
            <w:tcW w:w="576" w:type="dxa"/>
            <w:vMerge/>
            <w:shd w:val="clear" w:color="auto" w:fill="FFFFFF" w:themeFill="background1"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:rsidR="00FE0064" w:rsidRDefault="00FE0064" w:rsidP="00FE0064"/>
        </w:tc>
        <w:tc>
          <w:tcPr>
            <w:tcW w:w="1726" w:type="dxa"/>
            <w:vMerge w:val="restart"/>
            <w:vAlign w:val="center"/>
          </w:tcPr>
          <w:p w:rsidR="00FE0064" w:rsidRDefault="00FE0064" w:rsidP="00FE0064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 wp14:anchorId="5D332C76" wp14:editId="0F3D8190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-746760</wp:posOffset>
                  </wp:positionV>
                  <wp:extent cx="832485" cy="832485"/>
                  <wp:effectExtent l="0" t="0" r="5715" b="5715"/>
                  <wp:wrapNone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symbool_ontwikkeling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485" cy="832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  <w:shd w:val="clear" w:color="auto" w:fill="FFFFFF" w:themeFill="background1"/>
          </w:tcPr>
          <w:p w:rsidR="00FE0064" w:rsidRDefault="00FE0064" w:rsidP="00FE0064"/>
        </w:tc>
        <w:tc>
          <w:tcPr>
            <w:tcW w:w="575" w:type="dxa"/>
            <w:vMerge/>
            <w:shd w:val="clear" w:color="auto" w:fill="FFFFFF" w:themeFill="background1"/>
          </w:tcPr>
          <w:p w:rsidR="00FE0064" w:rsidRDefault="00FE0064" w:rsidP="00FE0064"/>
        </w:tc>
      </w:tr>
      <w:tr w:rsidR="00FE0064" w:rsidTr="00FE0064">
        <w:tc>
          <w:tcPr>
            <w:tcW w:w="576" w:type="dxa"/>
            <w:vMerge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auto"/>
            </w:tcBorders>
          </w:tcPr>
          <w:p w:rsidR="00FE0064" w:rsidRDefault="00FE0064" w:rsidP="00FE0064"/>
        </w:tc>
        <w:tc>
          <w:tcPr>
            <w:tcW w:w="1726" w:type="dxa"/>
            <w:vMerge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808080" w:themeColor="background1" w:themeShade="80"/>
            </w:tcBorders>
          </w:tcPr>
          <w:p w:rsidR="00FE0064" w:rsidRDefault="00FE0064" w:rsidP="00FE0064"/>
        </w:tc>
        <w:tc>
          <w:tcPr>
            <w:tcW w:w="575" w:type="dxa"/>
            <w:vMerge/>
          </w:tcPr>
          <w:p w:rsidR="00FE0064" w:rsidRDefault="00FE0064" w:rsidP="00FE0064"/>
        </w:tc>
      </w:tr>
      <w:tr w:rsidR="00FE0064" w:rsidTr="00FE0064">
        <w:tc>
          <w:tcPr>
            <w:tcW w:w="576" w:type="dxa"/>
            <w:vMerge/>
          </w:tcPr>
          <w:p w:rsidR="00FE0064" w:rsidRPr="00B47ADC" w:rsidRDefault="00FE0064" w:rsidP="00FE0064">
            <w:pPr>
              <w:rPr>
                <w:noProof/>
              </w:rPr>
            </w:pPr>
          </w:p>
        </w:tc>
        <w:tc>
          <w:tcPr>
            <w:tcW w:w="3452" w:type="dxa"/>
            <w:tcBorders>
              <w:bottom w:val="dotted" w:sz="4" w:space="0" w:color="808080" w:themeColor="background1" w:themeShade="80"/>
            </w:tcBorders>
          </w:tcPr>
          <w:p w:rsidR="00FE0064" w:rsidRDefault="00FE0064" w:rsidP="00FE0064">
            <w:pPr>
              <w:rPr>
                <w:i/>
                <w:sz w:val="16"/>
              </w:rPr>
            </w:pPr>
            <w:r w:rsidRPr="00B47ADC">
              <w:rPr>
                <w:noProof/>
              </w:rPr>
              <w:drawing>
                <wp:anchor distT="0" distB="0" distL="114300" distR="114300" simplePos="0" relativeHeight="251745280" behindDoc="0" locked="0" layoutInCell="1" allowOverlap="1" wp14:anchorId="45A02ADB" wp14:editId="2C990095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27295</wp:posOffset>
                  </wp:positionV>
                  <wp:extent cx="360000" cy="360000"/>
                  <wp:effectExtent l="0" t="0" r="2540" b="2540"/>
                  <wp:wrapThrough wrapText="bothSides">
                    <wp:wrapPolygon edited="0">
                      <wp:start x="3435" y="0"/>
                      <wp:lineTo x="0" y="3435"/>
                      <wp:lineTo x="0" y="16028"/>
                      <wp:lineTo x="3435" y="20608"/>
                      <wp:lineTo x="17173" y="20608"/>
                      <wp:lineTo x="20608" y="16028"/>
                      <wp:lineTo x="20608" y="3435"/>
                      <wp:lineTo x="17173" y="0"/>
                      <wp:lineTo x="3435" y="0"/>
                    </wp:wrapPolygon>
                  </wp:wrapThrough>
                  <wp:docPr id="31" name="Afbeelding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ymbool_kwaliteite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Kwaliteiten</w:t>
            </w:r>
            <w:r>
              <w:br/>
            </w:r>
            <w:r w:rsidRPr="00B47ADC">
              <w:rPr>
                <w:i/>
                <w:sz w:val="16"/>
              </w:rPr>
              <w:t>bijv.</w:t>
            </w:r>
            <w:r>
              <w:rPr>
                <w:i/>
                <w:sz w:val="16"/>
              </w:rPr>
              <w:t xml:space="preserve"> doorzetten, flexibel zijn</w:t>
            </w:r>
          </w:p>
          <w:p w:rsidR="00FE0064" w:rsidRDefault="00FE0064" w:rsidP="00FE0064"/>
        </w:tc>
        <w:tc>
          <w:tcPr>
            <w:tcW w:w="1726" w:type="dxa"/>
            <w:vMerge/>
          </w:tcPr>
          <w:p w:rsidR="00FE0064" w:rsidRDefault="00FE0064" w:rsidP="00FE0064"/>
        </w:tc>
        <w:tc>
          <w:tcPr>
            <w:tcW w:w="3452" w:type="dxa"/>
            <w:tcBorders>
              <w:bottom w:val="dotted" w:sz="4" w:space="0" w:color="808080" w:themeColor="background1" w:themeShade="80"/>
            </w:tcBorders>
            <w:vAlign w:val="bottom"/>
          </w:tcPr>
          <w:p w:rsidR="00FE0064" w:rsidRDefault="00FE0064" w:rsidP="00FE0064">
            <w:pPr>
              <w:rPr>
                <w:i/>
                <w:sz w:val="16"/>
              </w:rPr>
            </w:pPr>
            <w:r w:rsidRPr="00B47ADC">
              <w:rPr>
                <w:noProof/>
              </w:rPr>
              <w:drawing>
                <wp:anchor distT="0" distB="0" distL="114300" distR="114300" simplePos="0" relativeHeight="251747328" behindDoc="0" locked="0" layoutInCell="1" allowOverlap="1" wp14:anchorId="04B812A0" wp14:editId="24AF23F9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22860</wp:posOffset>
                  </wp:positionV>
                  <wp:extent cx="359410" cy="359410"/>
                  <wp:effectExtent l="0" t="0" r="2540" b="2540"/>
                  <wp:wrapThrough wrapText="bothSides">
                    <wp:wrapPolygon edited="0">
                      <wp:start x="3435" y="0"/>
                      <wp:lineTo x="0" y="3435"/>
                      <wp:lineTo x="0" y="16028"/>
                      <wp:lineTo x="2290" y="20608"/>
                      <wp:lineTo x="3435" y="20608"/>
                      <wp:lineTo x="17173" y="20608"/>
                      <wp:lineTo x="18318" y="20608"/>
                      <wp:lineTo x="20608" y="16028"/>
                      <wp:lineTo x="20608" y="3435"/>
                      <wp:lineTo x="17173" y="0"/>
                      <wp:lineTo x="3435" y="0"/>
                    </wp:wrapPolygon>
                  </wp:wrapThrough>
                  <wp:docPr id="96" name="Afbeelding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ymbool_kansen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Kansen</w:t>
            </w:r>
            <w:r>
              <w:br/>
            </w:r>
            <w:r w:rsidRPr="00B47ADC">
              <w:rPr>
                <w:i/>
                <w:sz w:val="16"/>
              </w:rPr>
              <w:t>bijv.</w:t>
            </w:r>
            <w:r>
              <w:rPr>
                <w:i/>
                <w:sz w:val="16"/>
              </w:rPr>
              <w:t xml:space="preserve"> inspirerende mensen, hulp</w:t>
            </w:r>
          </w:p>
          <w:p w:rsidR="00FE0064" w:rsidRPr="00B47ADC" w:rsidRDefault="00FE0064" w:rsidP="00FE0064">
            <w:pPr>
              <w:rPr>
                <w:i/>
              </w:rPr>
            </w:pPr>
          </w:p>
        </w:tc>
        <w:tc>
          <w:tcPr>
            <w:tcW w:w="575" w:type="dxa"/>
            <w:vMerge/>
          </w:tcPr>
          <w:p w:rsidR="00FE0064" w:rsidRPr="00B47ADC" w:rsidRDefault="00FE0064" w:rsidP="00FE0064">
            <w:pPr>
              <w:rPr>
                <w:noProof/>
              </w:rPr>
            </w:pPr>
          </w:p>
        </w:tc>
      </w:tr>
      <w:tr w:rsidR="00FE0064" w:rsidTr="00FE0064">
        <w:tc>
          <w:tcPr>
            <w:tcW w:w="576" w:type="dxa"/>
            <w:vMerge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FE0064" w:rsidRDefault="00FE0064" w:rsidP="00FE0064"/>
        </w:tc>
        <w:tc>
          <w:tcPr>
            <w:tcW w:w="1726" w:type="dxa"/>
            <w:vMerge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FE0064" w:rsidRDefault="00FE0064" w:rsidP="00FE0064"/>
        </w:tc>
        <w:tc>
          <w:tcPr>
            <w:tcW w:w="575" w:type="dxa"/>
            <w:vMerge/>
          </w:tcPr>
          <w:p w:rsidR="00FE0064" w:rsidRDefault="00FE0064" w:rsidP="00FE0064"/>
        </w:tc>
      </w:tr>
      <w:tr w:rsidR="00FE0064" w:rsidTr="00FE0064">
        <w:tc>
          <w:tcPr>
            <w:tcW w:w="576" w:type="dxa"/>
            <w:vMerge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FE0064" w:rsidRDefault="00FE0064" w:rsidP="00FE0064"/>
        </w:tc>
        <w:tc>
          <w:tcPr>
            <w:tcW w:w="1726" w:type="dxa"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FE0064" w:rsidRDefault="00FE0064" w:rsidP="00FE0064"/>
        </w:tc>
        <w:tc>
          <w:tcPr>
            <w:tcW w:w="575" w:type="dxa"/>
            <w:vMerge/>
          </w:tcPr>
          <w:p w:rsidR="00FE0064" w:rsidRDefault="00FE0064" w:rsidP="00FE0064"/>
        </w:tc>
      </w:tr>
      <w:tr w:rsidR="00FE0064" w:rsidTr="00FE0064">
        <w:tc>
          <w:tcPr>
            <w:tcW w:w="576" w:type="dxa"/>
            <w:vMerge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FE0064" w:rsidRDefault="00FE0064" w:rsidP="00FE0064"/>
        </w:tc>
        <w:tc>
          <w:tcPr>
            <w:tcW w:w="1726" w:type="dxa"/>
          </w:tcPr>
          <w:p w:rsidR="00FE0064" w:rsidRDefault="00FE0064" w:rsidP="00FE0064"/>
        </w:tc>
        <w:tc>
          <w:tcPr>
            <w:tcW w:w="3452" w:type="dxa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:rsidR="00FE0064" w:rsidRDefault="00FE0064" w:rsidP="00FE0064"/>
        </w:tc>
        <w:tc>
          <w:tcPr>
            <w:tcW w:w="575" w:type="dxa"/>
            <w:vMerge/>
          </w:tcPr>
          <w:p w:rsidR="00FE0064" w:rsidRDefault="00FE0064" w:rsidP="00FE0064"/>
        </w:tc>
      </w:tr>
      <w:tr w:rsidR="00FE0064" w:rsidTr="00FE0064">
        <w:tc>
          <w:tcPr>
            <w:tcW w:w="576" w:type="dxa"/>
            <w:vMerge/>
          </w:tcPr>
          <w:p w:rsidR="00FE0064" w:rsidRPr="00B47ADC" w:rsidRDefault="00FE0064" w:rsidP="00FE0064">
            <w:pPr>
              <w:jc w:val="center"/>
              <w:rPr>
                <w:noProof/>
              </w:rPr>
            </w:pPr>
          </w:p>
        </w:tc>
        <w:tc>
          <w:tcPr>
            <w:tcW w:w="8630" w:type="dxa"/>
            <w:gridSpan w:val="3"/>
            <w:vAlign w:val="center"/>
          </w:tcPr>
          <w:p w:rsidR="00FE0064" w:rsidRDefault="00FE0064" w:rsidP="00FE0064">
            <w:pPr>
              <w:jc w:val="center"/>
            </w:pPr>
            <w:r w:rsidRPr="00B47ADC">
              <w:rPr>
                <w:noProof/>
              </w:rPr>
              <w:drawing>
                <wp:anchor distT="0" distB="0" distL="114300" distR="114300" simplePos="0" relativeHeight="251743232" behindDoc="0" locked="0" layoutInCell="1" allowOverlap="1" wp14:anchorId="6E03C27F" wp14:editId="21498770">
                  <wp:simplePos x="0" y="0"/>
                  <wp:positionH relativeFrom="column">
                    <wp:posOffset>1942465</wp:posOffset>
                  </wp:positionH>
                  <wp:positionV relativeFrom="paragraph">
                    <wp:posOffset>88265</wp:posOffset>
                  </wp:positionV>
                  <wp:extent cx="359410" cy="359410"/>
                  <wp:effectExtent l="0" t="0" r="2540" b="2540"/>
                  <wp:wrapNone/>
                  <wp:docPr id="97" name="Afbeelding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symbool_talenten_aanleg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br/>
              <w:t>Talenten</w:t>
            </w:r>
          </w:p>
        </w:tc>
        <w:tc>
          <w:tcPr>
            <w:tcW w:w="575" w:type="dxa"/>
            <w:vMerge/>
          </w:tcPr>
          <w:p w:rsidR="00FE0064" w:rsidRPr="00B47ADC" w:rsidRDefault="00FE0064" w:rsidP="00FE0064">
            <w:pPr>
              <w:jc w:val="center"/>
              <w:rPr>
                <w:noProof/>
              </w:rPr>
            </w:pPr>
          </w:p>
        </w:tc>
      </w:tr>
    </w:tbl>
    <w:p w:rsidR="00A41ED6" w:rsidRPr="00FE0064" w:rsidRDefault="00FE0064" w:rsidP="00A41ED6">
      <w:pPr>
        <w:spacing w:after="0"/>
        <w:rPr>
          <w:b/>
        </w:rPr>
      </w:pPr>
      <w:r w:rsidRPr="00FE0064">
        <w:rPr>
          <w:b/>
        </w:rPr>
        <w:t>Zet</w:t>
      </w:r>
      <w:r w:rsidR="007337C7" w:rsidRPr="00FE0064">
        <w:rPr>
          <w:b/>
        </w:rPr>
        <w:t xml:space="preserve"> de verschillende talenten van jullie team</w:t>
      </w:r>
      <w:r w:rsidRPr="00FE0064">
        <w:rPr>
          <w:b/>
        </w:rPr>
        <w:t xml:space="preserve"> in</w:t>
      </w:r>
      <w:r w:rsidR="007337C7" w:rsidRPr="00FE0064">
        <w:rPr>
          <w:b/>
        </w:rPr>
        <w:t xml:space="preserve"> bij het maken van het spel</w:t>
      </w:r>
      <w:r w:rsidRPr="00FE0064">
        <w:rPr>
          <w:b/>
        </w:rPr>
        <w:t>!</w:t>
      </w:r>
    </w:p>
    <w:p w:rsidR="00145236" w:rsidRDefault="00145236" w:rsidP="00A41ED6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C786912" wp14:editId="526390EF">
                <wp:simplePos x="0" y="0"/>
                <wp:positionH relativeFrom="margin">
                  <wp:align>right</wp:align>
                </wp:positionH>
                <wp:positionV relativeFrom="paragraph">
                  <wp:posOffset>4638675</wp:posOffset>
                </wp:positionV>
                <wp:extent cx="5295331" cy="1958454"/>
                <wp:effectExtent l="0" t="0" r="19685" b="22860"/>
                <wp:wrapNone/>
                <wp:docPr id="16" name="Golf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295331" cy="1958454"/>
                        </a:xfrm>
                        <a:prstGeom prst="wave">
                          <a:avLst>
                            <a:gd name="adj1" fmla="val 12500"/>
                            <a:gd name="adj2" fmla="val 38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4237" w:rsidRPr="007A4237" w:rsidRDefault="007A4237" w:rsidP="007A4237">
                            <w:pPr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7A4237">
                              <w:rPr>
                                <w:color w:val="808080" w:themeColor="background1" w:themeShade="80"/>
                              </w:rP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86912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Golf 16" o:spid="_x0000_s1026" type="#_x0000_t64" style="position:absolute;margin-left:365.75pt;margin-top:365.25pt;width:416.95pt;height:154.2pt;rotation:180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" adj="2700,10884" filled="f" strokecolor="#580832 [1604]" strokeweight="1.5pt">
                <v:stroke endcap="round"/>
                <v:textbox>
                  <w:txbxContent>
                    <w:p w:rsidR="007A4237" w:rsidRPr="007A4237" w:rsidRDefault="007A4237" w:rsidP="007A4237">
                      <w:pPr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7A4237">
                        <w:rPr>
                          <w:color w:val="808080" w:themeColor="background1" w:themeShade="80"/>
                        </w:rPr>
                        <w:t>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5236" w:rsidRDefault="00145236" w:rsidP="00A41ED6">
      <w:pPr>
        <w:spacing w:after="0"/>
      </w:pPr>
    </w:p>
    <w:p w:rsidR="00145236" w:rsidRDefault="00145236" w:rsidP="00A41ED6">
      <w:pPr>
        <w:spacing w:after="0"/>
      </w:pPr>
    </w:p>
    <w:p w:rsidR="00145236" w:rsidRDefault="00145236" w:rsidP="00A41ED6">
      <w:pPr>
        <w:spacing w:after="0"/>
      </w:pPr>
    </w:p>
    <w:p w:rsidR="00BE5645" w:rsidRPr="00A41ED6" w:rsidRDefault="00BE5645" w:rsidP="001C0E5A"/>
    <w:sectPr w:rsidR="00BE5645" w:rsidRPr="00A41ED6" w:rsidSect="00E75647">
      <w:footerReference w:type="default" r:id="rId21"/>
      <w:endnotePr>
        <w:numFmt w:val="decimal"/>
      </w:endnotePr>
      <w:type w:val="continuous"/>
      <w:pgSz w:w="11907" w:h="16840" w:code="9"/>
      <w:pgMar w:top="1021" w:right="1418" w:bottom="1814" w:left="2155" w:header="709" w:footer="913" w:gutter="0"/>
      <w:cols w:space="709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14" w:rsidRDefault="00556D14">
      <w:r>
        <w:separator/>
      </w:r>
    </w:p>
  </w:endnote>
  <w:endnote w:type="continuationSeparator" w:id="0">
    <w:p w:rsidR="00556D14" w:rsidRDefault="00556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DB8" w:rsidRDefault="00CE3DB8" w:rsidP="00685A18">
    <w:pPr>
      <w:pStyle w:val="Voettekst"/>
      <w:tabs>
        <w:tab w:val="clear" w:pos="4536"/>
        <w:tab w:val="clear" w:pos="9072"/>
        <w:tab w:val="center" w:pos="5103"/>
        <w:tab w:val="right" w:pos="8280"/>
      </w:tabs>
    </w:pPr>
    <w:r w:rsidRPr="00685A18">
      <w:rPr>
        <w:rStyle w:val="Paginanummer"/>
        <w:color w:val="C7007D"/>
      </w:rPr>
      <w:t>Informatiepunt Onderwijs &amp; Talentontwikkeling</w:t>
    </w:r>
    <w:r w:rsidR="000D7309">
      <w:rPr>
        <w:rStyle w:val="Paginanummer"/>
        <w:color w:val="C7007D"/>
      </w:rPr>
      <w:tab/>
    </w:r>
    <w:r>
      <w:rPr>
        <w:rStyle w:val="Paginanummer"/>
        <w:color w:val="C7007D"/>
      </w:rPr>
      <w:tab/>
    </w:r>
    <w:hyperlink r:id="rId1" w:history="1">
      <w:r w:rsidR="000D7309" w:rsidRPr="000D7309">
        <w:rPr>
          <w:rStyle w:val="Hyperlink"/>
          <w:u w:val="none"/>
        </w:rPr>
        <w:t>www.talentstimuleren.nl</w:t>
      </w:r>
    </w:hyperlink>
    <w:r w:rsidR="000D7309" w:rsidRPr="00EA0470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rStyle w:val="Paginanummer"/>
        <w:color w:val="C7007D"/>
      </w:rPr>
      <w:t xml:space="preserve"> </w:t>
    </w:r>
    <w:r>
      <w:rPr>
        <w:noProof/>
      </w:rPr>
      <w:drawing>
        <wp:anchor distT="0" distB="0" distL="114300" distR="114300" simplePos="0" relativeHeight="251657728" behindDoc="1" locked="1" layoutInCell="1" allowOverlap="1" wp14:anchorId="15DF7027" wp14:editId="37DE4C6E">
          <wp:simplePos x="0" y="0"/>
          <wp:positionH relativeFrom="column">
            <wp:posOffset>-1141095</wp:posOffset>
          </wp:positionH>
          <wp:positionV relativeFrom="page">
            <wp:posOffset>6812280</wp:posOffset>
          </wp:positionV>
          <wp:extent cx="838200" cy="3438525"/>
          <wp:effectExtent l="0" t="0" r="0" b="9525"/>
          <wp:wrapNone/>
          <wp:docPr id="11" name="Afbeelding 11" descr="beeldmerk_werkb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eldmerk_werkbl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43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14" w:rsidRDefault="00556D14">
      <w:r>
        <w:separator/>
      </w:r>
    </w:p>
  </w:footnote>
  <w:footnote w:type="continuationSeparator" w:id="0">
    <w:p w:rsidR="00556D14" w:rsidRDefault="00556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4BAA"/>
    <w:multiLevelType w:val="hybridMultilevel"/>
    <w:tmpl w:val="FD8A1F1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E4F1B"/>
    <w:multiLevelType w:val="hybridMultilevel"/>
    <w:tmpl w:val="7DF6C5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D0100B"/>
    <w:multiLevelType w:val="hybridMultilevel"/>
    <w:tmpl w:val="6EA4281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007322"/>
    <w:multiLevelType w:val="hybridMultilevel"/>
    <w:tmpl w:val="4B8A62B4"/>
    <w:lvl w:ilvl="0" w:tplc="145A4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B1050"/>
    <w:multiLevelType w:val="hybridMultilevel"/>
    <w:tmpl w:val="83B09A0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161BF"/>
    <w:multiLevelType w:val="hybridMultilevel"/>
    <w:tmpl w:val="2466B0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E051C8"/>
    <w:multiLevelType w:val="hybridMultilevel"/>
    <w:tmpl w:val="4BF0B0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3BC2798"/>
    <w:multiLevelType w:val="hybridMultilevel"/>
    <w:tmpl w:val="93965E8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4C37D7A"/>
    <w:multiLevelType w:val="hybridMultilevel"/>
    <w:tmpl w:val="B0BE15EA"/>
    <w:lvl w:ilvl="0" w:tplc="EB7448A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D27B1"/>
    <w:multiLevelType w:val="hybridMultilevel"/>
    <w:tmpl w:val="CA0CE418"/>
    <w:lvl w:ilvl="0" w:tplc="7EDAFB6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56473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9A6CB3"/>
    <w:multiLevelType w:val="hybridMultilevel"/>
    <w:tmpl w:val="50147C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F479C"/>
    <w:multiLevelType w:val="hybridMultilevel"/>
    <w:tmpl w:val="2A4632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B73DE1"/>
    <w:multiLevelType w:val="hybridMultilevel"/>
    <w:tmpl w:val="76867BAE"/>
    <w:lvl w:ilvl="0" w:tplc="AC7C7E1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C00312"/>
    <w:multiLevelType w:val="hybridMultilevel"/>
    <w:tmpl w:val="BE9A89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52863B9"/>
    <w:multiLevelType w:val="hybridMultilevel"/>
    <w:tmpl w:val="F738A84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6C42265"/>
    <w:multiLevelType w:val="hybridMultilevel"/>
    <w:tmpl w:val="9A007966"/>
    <w:lvl w:ilvl="0" w:tplc="AC7C7E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C263F"/>
    <w:multiLevelType w:val="hybridMultilevel"/>
    <w:tmpl w:val="B802D55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B77592"/>
    <w:multiLevelType w:val="hybridMultilevel"/>
    <w:tmpl w:val="51DE46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D80A00"/>
    <w:multiLevelType w:val="hybridMultilevel"/>
    <w:tmpl w:val="7D908A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1387C"/>
    <w:multiLevelType w:val="hybridMultilevel"/>
    <w:tmpl w:val="6090DF1A"/>
    <w:lvl w:ilvl="0" w:tplc="861C76FE">
      <w:numFmt w:val="bullet"/>
      <w:lvlText w:val="•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2E6A5E"/>
    <w:multiLevelType w:val="hybridMultilevel"/>
    <w:tmpl w:val="CADC093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BA17BFB"/>
    <w:multiLevelType w:val="hybridMultilevel"/>
    <w:tmpl w:val="3F3079F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C52603"/>
    <w:multiLevelType w:val="hybridMultilevel"/>
    <w:tmpl w:val="2278B7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0E6873"/>
    <w:multiLevelType w:val="hybridMultilevel"/>
    <w:tmpl w:val="9C142654"/>
    <w:lvl w:ilvl="0" w:tplc="145A438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6F58BA"/>
    <w:multiLevelType w:val="hybridMultilevel"/>
    <w:tmpl w:val="AC6E90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3ED44FD"/>
    <w:multiLevelType w:val="hybridMultilevel"/>
    <w:tmpl w:val="9E26BDC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8AC65C9"/>
    <w:multiLevelType w:val="hybridMultilevel"/>
    <w:tmpl w:val="30C2E8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B78EE"/>
    <w:multiLevelType w:val="hybridMultilevel"/>
    <w:tmpl w:val="E33E7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0157D"/>
    <w:multiLevelType w:val="hybridMultilevel"/>
    <w:tmpl w:val="F0CC540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00D70A4"/>
    <w:multiLevelType w:val="hybridMultilevel"/>
    <w:tmpl w:val="2826905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EF28A1"/>
    <w:multiLevelType w:val="hybridMultilevel"/>
    <w:tmpl w:val="B044A4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3058E1"/>
    <w:multiLevelType w:val="hybridMultilevel"/>
    <w:tmpl w:val="E5A6CC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9C25001"/>
    <w:multiLevelType w:val="hybridMultilevel"/>
    <w:tmpl w:val="4AF2A79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DE043B6"/>
    <w:multiLevelType w:val="hybridMultilevel"/>
    <w:tmpl w:val="B7E0BA2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0005ED"/>
    <w:multiLevelType w:val="hybridMultilevel"/>
    <w:tmpl w:val="DE22447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2"/>
  </w:num>
  <w:num w:numId="5">
    <w:abstractNumId w:val="17"/>
  </w:num>
  <w:num w:numId="6">
    <w:abstractNumId w:val="22"/>
  </w:num>
  <w:num w:numId="7">
    <w:abstractNumId w:val="15"/>
  </w:num>
  <w:num w:numId="8">
    <w:abstractNumId w:val="5"/>
  </w:num>
  <w:num w:numId="9">
    <w:abstractNumId w:val="35"/>
  </w:num>
  <w:num w:numId="10">
    <w:abstractNumId w:val="11"/>
  </w:num>
  <w:num w:numId="11">
    <w:abstractNumId w:val="4"/>
  </w:num>
  <w:num w:numId="12">
    <w:abstractNumId w:val="0"/>
  </w:num>
  <w:num w:numId="13">
    <w:abstractNumId w:val="24"/>
  </w:num>
  <w:num w:numId="14">
    <w:abstractNumId w:val="2"/>
  </w:num>
  <w:num w:numId="15">
    <w:abstractNumId w:val="1"/>
  </w:num>
  <w:num w:numId="16">
    <w:abstractNumId w:val="23"/>
  </w:num>
  <w:num w:numId="17">
    <w:abstractNumId w:val="25"/>
  </w:num>
  <w:num w:numId="18">
    <w:abstractNumId w:val="14"/>
  </w:num>
  <w:num w:numId="19">
    <w:abstractNumId w:val="29"/>
  </w:num>
  <w:num w:numId="20">
    <w:abstractNumId w:val="21"/>
  </w:num>
  <w:num w:numId="21">
    <w:abstractNumId w:val="33"/>
  </w:num>
  <w:num w:numId="22">
    <w:abstractNumId w:val="6"/>
  </w:num>
  <w:num w:numId="23">
    <w:abstractNumId w:val="26"/>
  </w:num>
  <w:num w:numId="24">
    <w:abstractNumId w:val="18"/>
  </w:num>
  <w:num w:numId="25">
    <w:abstractNumId w:val="20"/>
  </w:num>
  <w:num w:numId="26">
    <w:abstractNumId w:val="27"/>
  </w:num>
  <w:num w:numId="27">
    <w:abstractNumId w:val="8"/>
  </w:num>
  <w:num w:numId="28">
    <w:abstractNumId w:val="19"/>
  </w:num>
  <w:num w:numId="29">
    <w:abstractNumId w:val="30"/>
  </w:num>
  <w:num w:numId="30">
    <w:abstractNumId w:val="31"/>
  </w:num>
  <w:num w:numId="31">
    <w:abstractNumId w:val="28"/>
  </w:num>
  <w:num w:numId="32">
    <w:abstractNumId w:val="13"/>
  </w:num>
  <w:num w:numId="33">
    <w:abstractNumId w:val="16"/>
  </w:num>
  <w:num w:numId="34">
    <w:abstractNumId w:val="7"/>
  </w:num>
  <w:num w:numId="35">
    <w:abstractNumId w:val="34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87"/>
    <w:rsid w:val="00031F1C"/>
    <w:rsid w:val="00035611"/>
    <w:rsid w:val="00047A33"/>
    <w:rsid w:val="000514F1"/>
    <w:rsid w:val="00057A76"/>
    <w:rsid w:val="000717D0"/>
    <w:rsid w:val="000957EC"/>
    <w:rsid w:val="000A22A0"/>
    <w:rsid w:val="000B6707"/>
    <w:rsid w:val="000C4E48"/>
    <w:rsid w:val="000D4933"/>
    <w:rsid w:val="000D7309"/>
    <w:rsid w:val="000D73B7"/>
    <w:rsid w:val="000F582B"/>
    <w:rsid w:val="001010FD"/>
    <w:rsid w:val="0012509C"/>
    <w:rsid w:val="001410D5"/>
    <w:rsid w:val="00145236"/>
    <w:rsid w:val="001457F1"/>
    <w:rsid w:val="00160CAA"/>
    <w:rsid w:val="001615E3"/>
    <w:rsid w:val="00167DA8"/>
    <w:rsid w:val="001A565A"/>
    <w:rsid w:val="001A7049"/>
    <w:rsid w:val="001B1E04"/>
    <w:rsid w:val="001B7C65"/>
    <w:rsid w:val="001C0E5A"/>
    <w:rsid w:val="001C37F6"/>
    <w:rsid w:val="001F58F0"/>
    <w:rsid w:val="00225153"/>
    <w:rsid w:val="00227972"/>
    <w:rsid w:val="00235D22"/>
    <w:rsid w:val="00237542"/>
    <w:rsid w:val="0024065C"/>
    <w:rsid w:val="00245059"/>
    <w:rsid w:val="002635E2"/>
    <w:rsid w:val="00287B77"/>
    <w:rsid w:val="002B5A9A"/>
    <w:rsid w:val="002E0FAA"/>
    <w:rsid w:val="002E1EC7"/>
    <w:rsid w:val="00301C21"/>
    <w:rsid w:val="00307B43"/>
    <w:rsid w:val="00326F1C"/>
    <w:rsid w:val="0032780A"/>
    <w:rsid w:val="00354F01"/>
    <w:rsid w:val="00356E76"/>
    <w:rsid w:val="00373578"/>
    <w:rsid w:val="00382267"/>
    <w:rsid w:val="003934E2"/>
    <w:rsid w:val="003B187C"/>
    <w:rsid w:val="003B45D3"/>
    <w:rsid w:val="003B4DCC"/>
    <w:rsid w:val="003C0E95"/>
    <w:rsid w:val="003D0533"/>
    <w:rsid w:val="003E09E7"/>
    <w:rsid w:val="003E0EA5"/>
    <w:rsid w:val="004346AB"/>
    <w:rsid w:val="0047522D"/>
    <w:rsid w:val="004866D0"/>
    <w:rsid w:val="00486939"/>
    <w:rsid w:val="00487297"/>
    <w:rsid w:val="00490BDE"/>
    <w:rsid w:val="00490F00"/>
    <w:rsid w:val="00493AA5"/>
    <w:rsid w:val="004B0DC7"/>
    <w:rsid w:val="004D39AD"/>
    <w:rsid w:val="004F4634"/>
    <w:rsid w:val="0052617F"/>
    <w:rsid w:val="005500D4"/>
    <w:rsid w:val="00556D14"/>
    <w:rsid w:val="00590A62"/>
    <w:rsid w:val="005C4831"/>
    <w:rsid w:val="005C6BE5"/>
    <w:rsid w:val="005C6EAE"/>
    <w:rsid w:val="005F4603"/>
    <w:rsid w:val="00600BB9"/>
    <w:rsid w:val="006073E6"/>
    <w:rsid w:val="006134E4"/>
    <w:rsid w:val="00614AE8"/>
    <w:rsid w:val="00614BC7"/>
    <w:rsid w:val="00617C84"/>
    <w:rsid w:val="0062229F"/>
    <w:rsid w:val="00631BF0"/>
    <w:rsid w:val="00656EDD"/>
    <w:rsid w:val="00657CB9"/>
    <w:rsid w:val="00675D73"/>
    <w:rsid w:val="00685A18"/>
    <w:rsid w:val="00693CAB"/>
    <w:rsid w:val="00694628"/>
    <w:rsid w:val="006B43F3"/>
    <w:rsid w:val="006D0A84"/>
    <w:rsid w:val="006D7629"/>
    <w:rsid w:val="006E051B"/>
    <w:rsid w:val="006E166D"/>
    <w:rsid w:val="006F0A36"/>
    <w:rsid w:val="00701107"/>
    <w:rsid w:val="007337C7"/>
    <w:rsid w:val="00741BBF"/>
    <w:rsid w:val="00751051"/>
    <w:rsid w:val="00762834"/>
    <w:rsid w:val="007823BE"/>
    <w:rsid w:val="007A4237"/>
    <w:rsid w:val="007B548B"/>
    <w:rsid w:val="007C70C2"/>
    <w:rsid w:val="007E3ABF"/>
    <w:rsid w:val="007F016D"/>
    <w:rsid w:val="008038A1"/>
    <w:rsid w:val="00807BF9"/>
    <w:rsid w:val="0083679F"/>
    <w:rsid w:val="00841885"/>
    <w:rsid w:val="00841DAE"/>
    <w:rsid w:val="00860DE7"/>
    <w:rsid w:val="00877717"/>
    <w:rsid w:val="0088760E"/>
    <w:rsid w:val="00890B33"/>
    <w:rsid w:val="008B5E95"/>
    <w:rsid w:val="008E38B5"/>
    <w:rsid w:val="008E5F34"/>
    <w:rsid w:val="008F2887"/>
    <w:rsid w:val="0090695D"/>
    <w:rsid w:val="00911514"/>
    <w:rsid w:val="00930768"/>
    <w:rsid w:val="009320DE"/>
    <w:rsid w:val="00954838"/>
    <w:rsid w:val="00963254"/>
    <w:rsid w:val="00991599"/>
    <w:rsid w:val="00995FAA"/>
    <w:rsid w:val="009D59F7"/>
    <w:rsid w:val="009E37AA"/>
    <w:rsid w:val="00A16C82"/>
    <w:rsid w:val="00A41ED6"/>
    <w:rsid w:val="00A50D46"/>
    <w:rsid w:val="00A62CF2"/>
    <w:rsid w:val="00A93A82"/>
    <w:rsid w:val="00AA4089"/>
    <w:rsid w:val="00AA5FFB"/>
    <w:rsid w:val="00AC5978"/>
    <w:rsid w:val="00AD3B05"/>
    <w:rsid w:val="00AF3289"/>
    <w:rsid w:val="00B0424A"/>
    <w:rsid w:val="00B1225C"/>
    <w:rsid w:val="00B3675D"/>
    <w:rsid w:val="00B47ADC"/>
    <w:rsid w:val="00B6017A"/>
    <w:rsid w:val="00B74901"/>
    <w:rsid w:val="00BA3D86"/>
    <w:rsid w:val="00BB2200"/>
    <w:rsid w:val="00BB2DB8"/>
    <w:rsid w:val="00BB788A"/>
    <w:rsid w:val="00BC4320"/>
    <w:rsid w:val="00BC4CFD"/>
    <w:rsid w:val="00BE5645"/>
    <w:rsid w:val="00BF3B4B"/>
    <w:rsid w:val="00C10DA2"/>
    <w:rsid w:val="00C458E6"/>
    <w:rsid w:val="00C47A7B"/>
    <w:rsid w:val="00C54834"/>
    <w:rsid w:val="00C75600"/>
    <w:rsid w:val="00CA1929"/>
    <w:rsid w:val="00CA6D9F"/>
    <w:rsid w:val="00CB0EC5"/>
    <w:rsid w:val="00CC3512"/>
    <w:rsid w:val="00CE1C64"/>
    <w:rsid w:val="00CE257A"/>
    <w:rsid w:val="00CE3DB8"/>
    <w:rsid w:val="00CF6CB9"/>
    <w:rsid w:val="00D12C96"/>
    <w:rsid w:val="00D1523C"/>
    <w:rsid w:val="00D355DF"/>
    <w:rsid w:val="00D37E72"/>
    <w:rsid w:val="00D64816"/>
    <w:rsid w:val="00D673EC"/>
    <w:rsid w:val="00D746F9"/>
    <w:rsid w:val="00D9107A"/>
    <w:rsid w:val="00DA50A2"/>
    <w:rsid w:val="00DB21B0"/>
    <w:rsid w:val="00DB4A49"/>
    <w:rsid w:val="00DC2D85"/>
    <w:rsid w:val="00DD40A1"/>
    <w:rsid w:val="00DD4603"/>
    <w:rsid w:val="00DD5588"/>
    <w:rsid w:val="00DD747C"/>
    <w:rsid w:val="00DD7A65"/>
    <w:rsid w:val="00E05F4D"/>
    <w:rsid w:val="00E26E8C"/>
    <w:rsid w:val="00E27070"/>
    <w:rsid w:val="00E51397"/>
    <w:rsid w:val="00E562BA"/>
    <w:rsid w:val="00E65979"/>
    <w:rsid w:val="00E75647"/>
    <w:rsid w:val="00EA0470"/>
    <w:rsid w:val="00EA2DE3"/>
    <w:rsid w:val="00EC21DA"/>
    <w:rsid w:val="00EF0B82"/>
    <w:rsid w:val="00F076CE"/>
    <w:rsid w:val="00F139C9"/>
    <w:rsid w:val="00F35962"/>
    <w:rsid w:val="00F41DBC"/>
    <w:rsid w:val="00F4343E"/>
    <w:rsid w:val="00F43641"/>
    <w:rsid w:val="00F54074"/>
    <w:rsid w:val="00F55589"/>
    <w:rsid w:val="00F55ABC"/>
    <w:rsid w:val="00F6642A"/>
    <w:rsid w:val="00F87CA5"/>
    <w:rsid w:val="00FA0393"/>
    <w:rsid w:val="00FA0DE5"/>
    <w:rsid w:val="00FB7754"/>
    <w:rsid w:val="00FE0064"/>
    <w:rsid w:val="00FE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601B30-BB62-4ADD-93CD-1C119182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nl-NL" w:eastAsia="nl-NL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55ABC"/>
  </w:style>
  <w:style w:type="paragraph" w:styleId="Kop1">
    <w:name w:val="heading 1"/>
    <w:basedOn w:val="Standaard"/>
    <w:next w:val="Standaard"/>
    <w:link w:val="Kop1Char"/>
    <w:uiPriority w:val="9"/>
    <w:qFormat/>
    <w:rsid w:val="00AF328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AF328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F328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F328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F328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F328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F328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F328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F328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60" w:lineRule="atLeast"/>
      <w:textAlignment w:val="baseline"/>
    </w:pPr>
    <w:rPr>
      <w:rFonts w:ascii="Arial" w:hAnsi="Arial"/>
      <w:sz w:val="18"/>
    </w:rPr>
  </w:style>
  <w:style w:type="character" w:styleId="Paginanummer">
    <w:name w:val="page number"/>
    <w:basedOn w:val="Standaardalinea-lettertype"/>
    <w:rsid w:val="00A62CF2"/>
  </w:style>
  <w:style w:type="paragraph" w:styleId="Geenafstand">
    <w:name w:val="No Spacing"/>
    <w:uiPriority w:val="1"/>
    <w:qFormat/>
    <w:rsid w:val="00AF3289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8F288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rsid w:val="00685A18"/>
    <w:rPr>
      <w:color w:val="8F8F8F" w:themeColor="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AF3289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customStyle="1" w:styleId="Geenafstand1">
    <w:name w:val="Geen afstand1"/>
    <w:uiPriority w:val="1"/>
    <w:rsid w:val="00FA0DE5"/>
    <w:rPr>
      <w:rFonts w:ascii="Calibri" w:eastAsia="PMingLiU" w:hAnsi="Calibri"/>
      <w:sz w:val="22"/>
      <w:szCs w:val="22"/>
      <w:lang w:eastAsia="zh-TW"/>
    </w:rPr>
  </w:style>
  <w:style w:type="paragraph" w:styleId="Ballontekst">
    <w:name w:val="Balloon Text"/>
    <w:basedOn w:val="Standaard"/>
    <w:link w:val="BallontekstChar"/>
    <w:semiHidden/>
    <w:unhideWhenUsed/>
    <w:rsid w:val="00FA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FA0DE5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FA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FA0DE5"/>
    <w:pPr>
      <w:ind w:left="720"/>
      <w:contextualSpacing/>
    </w:pPr>
  </w:style>
  <w:style w:type="character" w:customStyle="1" w:styleId="text10569font4">
    <w:name w:val="text10569font4"/>
    <w:basedOn w:val="Standaardalinea-lettertype"/>
    <w:rsid w:val="00FA0DE5"/>
    <w:rPr>
      <w:rFonts w:ascii="Arial" w:hAnsi="Arial" w:cs="Arial"/>
      <w:b/>
      <w:bCs/>
      <w:color w:val="D33379"/>
      <w:sz w:val="20"/>
      <w:szCs w:val="20"/>
    </w:rPr>
  </w:style>
  <w:style w:type="character" w:styleId="GevolgdeHyperlink">
    <w:name w:val="FollowedHyperlink"/>
    <w:basedOn w:val="Standaardalinea-lettertype"/>
    <w:semiHidden/>
    <w:unhideWhenUsed/>
    <w:rsid w:val="00FA0DE5"/>
    <w:rPr>
      <w:color w:val="A5A5A5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AF328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F3289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F3289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F3289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F3289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F3289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F3289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F328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AF3289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AF3289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F328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F3289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F3289"/>
    <w:rPr>
      <w:b/>
      <w:bCs/>
    </w:rPr>
  </w:style>
  <w:style w:type="character" w:styleId="Nadruk">
    <w:name w:val="Emphasis"/>
    <w:basedOn w:val="Standaardalinea-lettertype"/>
    <w:uiPriority w:val="20"/>
    <w:qFormat/>
    <w:rsid w:val="00AF3289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AF328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F3289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F3289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F3289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AF3289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AF3289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AF3289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AF3289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F3289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F3289"/>
    <w:pPr>
      <w:outlineLvl w:val="9"/>
    </w:pPr>
  </w:style>
  <w:style w:type="table" w:customStyle="1" w:styleId="Tabelraster1">
    <w:name w:val="Tabelraster1"/>
    <w:basedOn w:val="Standaardtabel"/>
    <w:next w:val="Tabelraster"/>
    <w:uiPriority w:val="39"/>
    <w:rsid w:val="002406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39"/>
    <w:rsid w:val="002406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11">
    <w:name w:val="Tabelraster11"/>
    <w:basedOn w:val="Standaardtabel"/>
    <w:next w:val="Tabelraster"/>
    <w:uiPriority w:val="39"/>
    <w:rsid w:val="004D39A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.jpeg"/><Relationship Id="rId1" Type="http://schemas.openxmlformats.org/officeDocument/2006/relationships/hyperlink" Target="http://www.talentstimuler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Office\Werkgroepsjablonen_O2013\lesbrief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5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52A8B-8F9E-4AA4-8861-7AA3B0D54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5</TotalTime>
  <Pages>5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Werkblad-Lesbrief</vt:lpstr>
    </vt:vector>
  </TitlesOfParts>
  <Company>Stichting Leerplanontwikkeling</Company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Werkblad-Lesbrief</dc:title>
  <dc:creator>Mändy Kok</dc:creator>
  <cp:lastModifiedBy>Desiree Houkema</cp:lastModifiedBy>
  <cp:revision>4</cp:revision>
  <cp:lastPrinted>2014-03-24T11:05:00Z</cp:lastPrinted>
  <dcterms:created xsi:type="dcterms:W3CDTF">2015-10-07T19:15:00Z</dcterms:created>
  <dcterms:modified xsi:type="dcterms:W3CDTF">2015-10-07T20:30:00Z</dcterms:modified>
</cp:coreProperties>
</file>